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B2BF9" w:rsidRDefault="000B2BF9" w:rsidP="00F72568">
      <w:pPr>
        <w:spacing w:after="0"/>
        <w:jc w:val="center"/>
        <w:rPr>
          <w:rFonts w:ascii="Times New Roman" w:hAnsi="Times New Roman"/>
          <w:b/>
          <w:bCs/>
          <w:sz w:val="28"/>
          <w:szCs w:val="24"/>
          <w:lang w:eastAsia="en-US"/>
        </w:rPr>
      </w:pPr>
      <w:r w:rsidRPr="00572952">
        <w:rPr>
          <w:rFonts w:ascii="Times New Roman" w:hAnsi="Times New Roman"/>
          <w:b/>
          <w:bCs/>
          <w:sz w:val="28"/>
          <w:szCs w:val="24"/>
          <w:lang w:eastAsia="en-US"/>
        </w:rPr>
        <w:t xml:space="preserve">Развивающая предметно-пространственная среда </w:t>
      </w:r>
    </w:p>
    <w:p w:rsidR="000B2BF9" w:rsidRDefault="000B2BF9" w:rsidP="00F72568">
      <w:pPr>
        <w:spacing w:after="0"/>
        <w:jc w:val="center"/>
        <w:rPr>
          <w:rFonts w:ascii="Times New Roman" w:hAnsi="Times New Roman"/>
          <w:b/>
          <w:bCs/>
          <w:sz w:val="28"/>
          <w:szCs w:val="24"/>
          <w:lang w:eastAsia="en-US"/>
        </w:rPr>
      </w:pPr>
      <w:r w:rsidRPr="00572952">
        <w:rPr>
          <w:rFonts w:ascii="Times New Roman" w:hAnsi="Times New Roman"/>
          <w:b/>
          <w:bCs/>
          <w:sz w:val="28"/>
          <w:szCs w:val="24"/>
          <w:lang w:eastAsia="en-US"/>
        </w:rPr>
        <w:t xml:space="preserve">в младшей группе «Подсолнушки» </w:t>
      </w:r>
    </w:p>
    <w:p w:rsidR="000B2BF9" w:rsidRPr="00572952" w:rsidRDefault="000B2BF9" w:rsidP="00F72568">
      <w:pPr>
        <w:spacing w:after="0"/>
        <w:jc w:val="center"/>
        <w:rPr>
          <w:rFonts w:ascii="Times New Roman" w:hAnsi="Times New Roman"/>
          <w:b/>
          <w:bCs/>
          <w:sz w:val="28"/>
          <w:szCs w:val="24"/>
          <w:lang w:eastAsia="en-US"/>
        </w:rPr>
      </w:pPr>
      <w:r w:rsidRPr="00572952">
        <w:rPr>
          <w:rFonts w:ascii="Times New Roman" w:hAnsi="Times New Roman"/>
          <w:b/>
          <w:bCs/>
          <w:sz w:val="28"/>
          <w:szCs w:val="24"/>
          <w:lang w:eastAsia="en-US"/>
        </w:rPr>
        <w:t>МАДОУ «</w:t>
      </w:r>
      <w:proofErr w:type="spellStart"/>
      <w:r w:rsidRPr="00572952">
        <w:rPr>
          <w:rFonts w:ascii="Times New Roman" w:hAnsi="Times New Roman"/>
          <w:b/>
          <w:bCs/>
          <w:sz w:val="28"/>
          <w:szCs w:val="24"/>
          <w:lang w:eastAsia="en-US"/>
        </w:rPr>
        <w:t>Слободо</w:t>
      </w:r>
      <w:proofErr w:type="spellEnd"/>
      <w:r w:rsidRPr="00572952">
        <w:rPr>
          <w:rFonts w:ascii="Times New Roman" w:hAnsi="Times New Roman"/>
          <w:b/>
          <w:bCs/>
          <w:sz w:val="28"/>
          <w:szCs w:val="24"/>
          <w:lang w:eastAsia="en-US"/>
        </w:rPr>
        <w:t>-Туринский детский сад «Родничок»</w:t>
      </w:r>
    </w:p>
    <w:p w:rsidR="000B2BF9" w:rsidRDefault="000B2BF9" w:rsidP="00572952">
      <w:pPr>
        <w:shd w:val="clear" w:color="auto" w:fill="FFFFFF"/>
        <w:spacing w:after="0" w:line="240" w:lineRule="auto"/>
        <w:ind w:firstLine="708"/>
        <w:jc w:val="center"/>
        <w:rPr>
          <w:rFonts w:ascii="Times New Roman" w:hAnsi="Times New Roman"/>
          <w:b/>
          <w:bCs/>
          <w:sz w:val="24"/>
          <w:szCs w:val="24"/>
          <w:lang w:eastAsia="en-US"/>
        </w:rPr>
      </w:pPr>
      <w:r w:rsidRPr="00572952">
        <w:rPr>
          <w:rFonts w:ascii="Times New Roman" w:hAnsi="Times New Roman"/>
          <w:b/>
          <w:bCs/>
          <w:sz w:val="28"/>
          <w:szCs w:val="24"/>
          <w:lang w:eastAsia="en-US"/>
        </w:rPr>
        <w:t>в соответствии с требованиями ФГОС.</w:t>
      </w:r>
    </w:p>
    <w:p w:rsidR="000B2BF9" w:rsidRPr="00F72568" w:rsidRDefault="000B2BF9" w:rsidP="00F72568">
      <w:pPr>
        <w:shd w:val="clear" w:color="auto" w:fill="FFFFFF"/>
        <w:spacing w:after="0" w:line="240" w:lineRule="auto"/>
        <w:ind w:firstLine="708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Развивающая предметн</w:t>
      </w:r>
      <w:r>
        <w:rPr>
          <w:rFonts w:ascii="Times New Roman" w:hAnsi="Times New Roman"/>
          <w:color w:val="181818"/>
          <w:sz w:val="28"/>
          <w:szCs w:val="28"/>
          <w:lang w:eastAsia="ru-RU"/>
        </w:rPr>
        <w:t xml:space="preserve">о-пространственная среда </w:t>
      </w: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младшей группы организуется с учетом ФГОС ДО, с учетом возможностей для детей играть и заниматься отдельными подгруппами, индивидуально, а также с учетом интеграции образовательных областей. Предметно-пространственная среда нацелена на развитие самостоятельности и самодеятельности ребенка, но предусматривает ведущую роль игровой деятельности.</w:t>
      </w:r>
    </w:p>
    <w:p w:rsidR="000B2BF9" w:rsidRDefault="000B2BF9" w:rsidP="00F72568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181818"/>
          <w:sz w:val="28"/>
          <w:szCs w:val="28"/>
          <w:lang w:eastAsia="ru-RU"/>
        </w:rPr>
      </w:pP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          Предметно-развивающая среда начинается уже с приемной, где мы встречаем наших малышей. Здесь располагаются индивид</w:t>
      </w:r>
      <w:r>
        <w:rPr>
          <w:rFonts w:ascii="Times New Roman" w:hAnsi="Times New Roman"/>
          <w:color w:val="181818"/>
          <w:sz w:val="28"/>
          <w:szCs w:val="28"/>
          <w:lang w:eastAsia="ru-RU"/>
        </w:rPr>
        <w:t>уальные шкафчики, скамейка</w:t>
      </w: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 xml:space="preserve">, «алгоритм» процесса одевания. На шкафчиках приклеены яркие картинки и написаны имена детей.  В приемной нашли свое место разнообразные информационные уголки для родителей: «Советы Айболита», «Для Вас, </w:t>
      </w:r>
      <w:r>
        <w:rPr>
          <w:rFonts w:ascii="Times New Roman" w:hAnsi="Times New Roman"/>
          <w:color w:val="181818"/>
          <w:sz w:val="28"/>
          <w:szCs w:val="28"/>
          <w:lang w:eastAsia="ru-RU"/>
        </w:rPr>
        <w:t>родители», «Наша группа «Подсолнушки», «Наши именинники</w:t>
      </w: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»,</w:t>
      </w:r>
      <w:r>
        <w:rPr>
          <w:rFonts w:ascii="Times New Roman" w:hAnsi="Times New Roman"/>
          <w:color w:val="181818"/>
          <w:sz w:val="28"/>
          <w:szCs w:val="28"/>
          <w:lang w:eastAsia="ru-RU"/>
        </w:rPr>
        <w:t xml:space="preserve"> «Наше творчество»</w:t>
      </w: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. На стендах представлены рекомендации родителям по организации досуга детей, материалы для игр и домашних заняти</w:t>
      </w:r>
      <w:r>
        <w:rPr>
          <w:rFonts w:ascii="Times New Roman" w:hAnsi="Times New Roman"/>
          <w:color w:val="181818"/>
          <w:sz w:val="28"/>
          <w:szCs w:val="28"/>
          <w:lang w:eastAsia="ru-RU"/>
        </w:rPr>
        <w:t xml:space="preserve">й. Мини-библиотека памяток, буклетов – советов </w:t>
      </w: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для родите</w:t>
      </w:r>
      <w:r>
        <w:rPr>
          <w:rFonts w:ascii="Times New Roman" w:hAnsi="Times New Roman"/>
          <w:color w:val="181818"/>
          <w:sz w:val="28"/>
          <w:szCs w:val="28"/>
          <w:lang w:eastAsia="ru-RU"/>
        </w:rPr>
        <w:t>лей</w:t>
      </w: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, режим работы детского сада и группы, объявления.</w:t>
      </w:r>
    </w:p>
    <w:p w:rsidR="000B2BF9" w:rsidRPr="009A0F11" w:rsidRDefault="006601B6" w:rsidP="00F72568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181818"/>
          <w:sz w:val="28"/>
          <w:szCs w:val="28"/>
          <w:lang w:eastAsia="ru-RU"/>
        </w:rPr>
      </w:pPr>
      <w:r>
        <w:rPr>
          <w:rFonts w:ascii="Times New Roman" w:hAnsi="Times New Roman"/>
          <w:color w:val="181818"/>
          <w:sz w:val="28"/>
          <w:szCs w:val="28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59pt;height:138pt">
            <v:imagedata r:id="rId4" o:title="" cropleft="2013f" cropright="6928f"/>
          </v:shape>
        </w:pict>
      </w:r>
      <w:r w:rsidR="000B2BF9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 </w:t>
      </w:r>
      <w:r>
        <w:rPr>
          <w:rFonts w:ascii="Times New Roman" w:hAnsi="Times New Roman"/>
          <w:color w:val="181818"/>
          <w:sz w:val="28"/>
          <w:szCs w:val="28"/>
          <w:lang w:eastAsia="ru-RU"/>
        </w:rPr>
        <w:pict>
          <v:shape id="_x0000_i1026" type="#_x0000_t75" style="width:119.4pt;height:132pt">
            <v:imagedata r:id="rId5" o:title="" croptop="2088f" cropbottom="8768f"/>
          </v:shape>
        </w:pict>
      </w:r>
      <w:r w:rsidR="000B2BF9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 </w:t>
      </w:r>
      <w:r>
        <w:rPr>
          <w:rFonts w:ascii="Times New Roman" w:hAnsi="Times New Roman"/>
          <w:color w:val="181818"/>
          <w:sz w:val="28"/>
          <w:szCs w:val="28"/>
          <w:lang w:eastAsia="ru-RU"/>
        </w:rPr>
        <w:pict>
          <v:shape id="_x0000_i1027" type="#_x0000_t75" style="width:150.6pt;height:119.4pt">
            <v:imagedata r:id="rId6" o:title="" cropright="3333f"/>
          </v:shape>
        </w:pict>
      </w:r>
    </w:p>
    <w:p w:rsidR="000B2BF9" w:rsidRDefault="000B2BF9" w:rsidP="00F72568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181818"/>
          <w:sz w:val="28"/>
          <w:szCs w:val="28"/>
          <w:lang w:eastAsia="ru-RU"/>
        </w:rPr>
      </w:pPr>
    </w:p>
    <w:p w:rsidR="000B2BF9" w:rsidRPr="00F72568" w:rsidRDefault="000B2BF9" w:rsidP="00F72568">
      <w:pPr>
        <w:shd w:val="clear" w:color="auto" w:fill="FFFFFF"/>
        <w:spacing w:after="0" w:line="240" w:lineRule="auto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         При создании предметной развивающей</w:t>
      </w:r>
      <w:r>
        <w:rPr>
          <w:rFonts w:ascii="Times New Roman" w:hAnsi="Times New Roman"/>
          <w:color w:val="181818"/>
          <w:sz w:val="28"/>
          <w:szCs w:val="28"/>
          <w:lang w:eastAsia="ru-RU"/>
        </w:rPr>
        <w:t xml:space="preserve"> среды </w:t>
      </w: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младшей группы учитывается гендерная специфика. Среда обеспечивается как общим, так и специфичным материалом для девочек и мальчиков. В групповой комнате имеются развивающие и дидактические игры, книги, подобранные с учетом половых различий, привлекательные по содержанию для девочек, и аналогично – для мальчиков. Девочки больше любят проводить время в центрах сюжетно</w:t>
      </w:r>
      <w:r>
        <w:rPr>
          <w:rFonts w:ascii="Times New Roman" w:hAnsi="Times New Roman"/>
          <w:color w:val="181818"/>
          <w:sz w:val="28"/>
          <w:szCs w:val="28"/>
          <w:lang w:eastAsia="ru-RU"/>
        </w:rPr>
        <w:t xml:space="preserve"> – ролевой игры</w:t>
      </w: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 xml:space="preserve">, «кухне», «парикмахерская»; мальчики – в центре технической игрушки, </w:t>
      </w:r>
      <w:r>
        <w:rPr>
          <w:rFonts w:ascii="Times New Roman" w:hAnsi="Times New Roman"/>
          <w:color w:val="181818"/>
          <w:sz w:val="28"/>
          <w:szCs w:val="28"/>
          <w:lang w:eastAsia="ru-RU"/>
        </w:rPr>
        <w:t>в центре строительных игр,</w:t>
      </w: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с машинами, в центрах двигательной активности.</w:t>
      </w:r>
    </w:p>
    <w:p w:rsidR="000B2BF9" w:rsidRPr="00F72568" w:rsidRDefault="000B2BF9" w:rsidP="00572952">
      <w:pPr>
        <w:shd w:val="clear" w:color="auto" w:fill="FFFFFF"/>
        <w:spacing w:after="0" w:line="240" w:lineRule="auto"/>
        <w:ind w:firstLine="708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Для того чтобы каждый ребенок смог найти себе дело и занятие по душе в группе созданы условия для разных видов деятельности (игровой, продуктивной, коммуникативной, творческой и познавательно-исследовательской и т.д.).   </w:t>
      </w:r>
    </w:p>
    <w:p w:rsidR="000B2BF9" w:rsidRDefault="000B2BF9" w:rsidP="00F72568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181818"/>
          <w:sz w:val="28"/>
          <w:szCs w:val="28"/>
          <w:lang w:eastAsia="ru-RU"/>
        </w:rPr>
      </w:pP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 </w:t>
      </w:r>
    </w:p>
    <w:p w:rsidR="000B2BF9" w:rsidRDefault="000B2BF9" w:rsidP="00F72568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181818"/>
          <w:sz w:val="28"/>
          <w:szCs w:val="28"/>
          <w:lang w:eastAsia="ru-RU"/>
        </w:rPr>
      </w:pPr>
    </w:p>
    <w:p w:rsidR="000B2BF9" w:rsidRPr="00F72568" w:rsidRDefault="000B2BF9" w:rsidP="00F72568">
      <w:pPr>
        <w:shd w:val="clear" w:color="auto" w:fill="FFFFFF"/>
        <w:spacing w:after="0" w:line="240" w:lineRule="auto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 w:rsidRPr="00F72568">
        <w:rPr>
          <w:rFonts w:ascii="Times New Roman" w:hAnsi="Times New Roman"/>
          <w:b/>
          <w:bCs/>
          <w:color w:val="181818"/>
          <w:sz w:val="28"/>
          <w:szCs w:val="28"/>
          <w:lang w:eastAsia="ru-RU"/>
        </w:rPr>
        <w:lastRenderedPageBreak/>
        <w:t> </w:t>
      </w:r>
      <w:r>
        <w:rPr>
          <w:rFonts w:ascii="Times New Roman" w:hAnsi="Times New Roman"/>
          <w:b/>
          <w:bCs/>
          <w:color w:val="181818"/>
          <w:sz w:val="28"/>
          <w:szCs w:val="28"/>
          <w:lang w:eastAsia="ru-RU"/>
        </w:rPr>
        <w:tab/>
      </w:r>
      <w:r w:rsidRPr="00F72568">
        <w:rPr>
          <w:rFonts w:ascii="Times New Roman" w:hAnsi="Times New Roman"/>
          <w:b/>
          <w:bCs/>
          <w:color w:val="181818"/>
          <w:sz w:val="28"/>
          <w:szCs w:val="28"/>
          <w:lang w:eastAsia="ru-RU"/>
        </w:rPr>
        <w:t>Центр игры.</w:t>
      </w:r>
    </w:p>
    <w:p w:rsidR="000B2BF9" w:rsidRPr="00F72568" w:rsidRDefault="000B2BF9" w:rsidP="00F72568">
      <w:pPr>
        <w:shd w:val="clear" w:color="auto" w:fill="FFFFFF"/>
        <w:spacing w:after="0" w:line="240" w:lineRule="auto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 </w:t>
      </w:r>
      <w:r>
        <w:rPr>
          <w:rFonts w:ascii="Times New Roman" w:hAnsi="Times New Roman"/>
          <w:color w:val="181818"/>
          <w:sz w:val="28"/>
          <w:szCs w:val="28"/>
          <w:lang w:eastAsia="ru-RU"/>
        </w:rPr>
        <w:tab/>
      </w: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Игровое оборудование создает оптимально насыщенную, целостную, многофункциональную среду с достаточным пространством для игр.</w:t>
      </w:r>
    </w:p>
    <w:p w:rsidR="000B2BF9" w:rsidRPr="00F72568" w:rsidRDefault="000B2BF9" w:rsidP="00572952">
      <w:pPr>
        <w:shd w:val="clear" w:color="auto" w:fill="FFFFFF"/>
        <w:spacing w:after="0" w:line="240" w:lineRule="auto"/>
        <w:ind w:firstLine="708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 xml:space="preserve">Игровой центр сюжетно-ролевых игр помогает формировать у детей основы культуры общения через решение проблемных ситуаций и закрепляет знания об окружающей действительности и жизни в социуме. Подобранный игровой материал позволяет комбинировать различные сюжеты, создавать новые игровые образы. Все игрушки и игровой материал размещен таким образом, чтобы дети могли свободно играть и убирать все на место. Для этого имеются стеллажи, шкафы, выдвижные ящики. В нашем игровом центре собраны игрушки, которые знакомят детей с окружающим их предметами быта. Наша развивающая среда соответствует интересам мальчиков и девочек. Для девочек больший интерес представляют кухня, где можно приготовить вкусный обед; мини-парикмахерская, где можно попробовать сделать кукле или подружке модную прическу, а также «Медицинский кабинет», куда они несут полечить своих кукол. Как хочется мальчикам вырасти поскорее и сесть за руль!.. Поэтому наш </w:t>
      </w:r>
      <w:proofErr w:type="gramStart"/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уголок  с</w:t>
      </w:r>
      <w:proofErr w:type="gramEnd"/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большими машинами, рулями  интересует в первую очередь мальчиков.</w:t>
      </w:r>
    </w:p>
    <w:p w:rsidR="000B2BF9" w:rsidRPr="00F72568" w:rsidRDefault="000B2BF9" w:rsidP="00572952">
      <w:pPr>
        <w:shd w:val="clear" w:color="auto" w:fill="FFFFFF"/>
        <w:spacing w:after="0" w:line="240" w:lineRule="auto"/>
        <w:ind w:firstLine="708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Он оснащен необходимыми атрибутами к дорожным сюжетно – ролевым играм, занятиям для закрепления знаний правил дорожного движения.</w:t>
      </w:r>
    </w:p>
    <w:p w:rsidR="000B2BF9" w:rsidRPr="00F72568" w:rsidRDefault="000B2BF9" w:rsidP="00F72568">
      <w:pPr>
        <w:shd w:val="clear" w:color="auto" w:fill="FFFFFF"/>
        <w:spacing w:after="0" w:line="240" w:lineRule="auto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В центре находятся:</w:t>
      </w:r>
    </w:p>
    <w:p w:rsidR="000B2BF9" w:rsidRPr="00F72568" w:rsidRDefault="000B2BF9" w:rsidP="00F72568">
      <w:pPr>
        <w:shd w:val="clear" w:color="auto" w:fill="FFFFFF"/>
        <w:spacing w:after="0" w:line="240" w:lineRule="auto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 w:rsidRPr="00F72568">
        <w:rPr>
          <w:rFonts w:ascii="Symbol" w:hAnsi="Symbol" w:cs="Arial"/>
          <w:color w:val="181818"/>
          <w:sz w:val="28"/>
          <w:szCs w:val="28"/>
          <w:lang w:eastAsia="ru-RU"/>
        </w:rPr>
        <w:t></w:t>
      </w: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        куклы, пупсы     </w:t>
      </w:r>
    </w:p>
    <w:p w:rsidR="000B2BF9" w:rsidRPr="00F72568" w:rsidRDefault="000B2BF9" w:rsidP="00F72568">
      <w:pPr>
        <w:shd w:val="clear" w:color="auto" w:fill="FFFFFF"/>
        <w:spacing w:after="0" w:line="240" w:lineRule="auto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 w:rsidRPr="00F72568">
        <w:rPr>
          <w:rFonts w:ascii="Symbol" w:hAnsi="Symbol" w:cs="Arial"/>
          <w:color w:val="181818"/>
          <w:sz w:val="28"/>
          <w:szCs w:val="28"/>
          <w:lang w:eastAsia="ru-RU"/>
        </w:rPr>
        <w:t></w:t>
      </w: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        </w:t>
      </w:r>
      <w:r>
        <w:rPr>
          <w:rFonts w:ascii="Times New Roman" w:hAnsi="Times New Roman"/>
          <w:color w:val="181818"/>
          <w:sz w:val="28"/>
          <w:szCs w:val="28"/>
          <w:lang w:eastAsia="ru-RU"/>
        </w:rPr>
        <w:t xml:space="preserve">диван </w:t>
      </w:r>
      <w:proofErr w:type="gramStart"/>
      <w:r>
        <w:rPr>
          <w:rFonts w:ascii="Times New Roman" w:hAnsi="Times New Roman"/>
          <w:color w:val="181818"/>
          <w:sz w:val="28"/>
          <w:szCs w:val="28"/>
          <w:lang w:eastAsia="ru-RU"/>
        </w:rPr>
        <w:t>детский  мягкий</w:t>
      </w:r>
      <w:proofErr w:type="gramEnd"/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, стол       </w:t>
      </w:r>
    </w:p>
    <w:p w:rsidR="000B2BF9" w:rsidRPr="00F72568" w:rsidRDefault="000B2BF9" w:rsidP="00F72568">
      <w:pPr>
        <w:shd w:val="clear" w:color="auto" w:fill="FFFFFF"/>
        <w:spacing w:after="0" w:line="240" w:lineRule="auto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 w:rsidRPr="00F72568">
        <w:rPr>
          <w:rFonts w:ascii="Symbol" w:hAnsi="Symbol" w:cs="Arial"/>
          <w:color w:val="181818"/>
          <w:sz w:val="28"/>
          <w:szCs w:val="28"/>
          <w:lang w:eastAsia="ru-RU"/>
        </w:rPr>
        <w:t></w:t>
      </w: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        набор постельного белья</w:t>
      </w:r>
    </w:p>
    <w:p w:rsidR="000B2BF9" w:rsidRPr="00F72568" w:rsidRDefault="000B2BF9" w:rsidP="00F72568">
      <w:pPr>
        <w:shd w:val="clear" w:color="auto" w:fill="FFFFFF"/>
        <w:spacing w:after="0" w:line="240" w:lineRule="auto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 w:rsidRPr="00F72568">
        <w:rPr>
          <w:rFonts w:ascii="Symbol" w:hAnsi="Symbol" w:cs="Arial"/>
          <w:color w:val="181818"/>
          <w:sz w:val="28"/>
          <w:szCs w:val="28"/>
          <w:lang w:eastAsia="ru-RU"/>
        </w:rPr>
        <w:t></w:t>
      </w: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        белье для кукол по сезонам    </w:t>
      </w:r>
    </w:p>
    <w:p w:rsidR="000B2BF9" w:rsidRPr="00572952" w:rsidRDefault="000B2BF9" w:rsidP="00F72568">
      <w:pPr>
        <w:shd w:val="clear" w:color="auto" w:fill="FFFFFF"/>
        <w:spacing w:after="0" w:line="240" w:lineRule="auto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 w:rsidRPr="00F72568">
        <w:rPr>
          <w:rFonts w:ascii="Symbol" w:hAnsi="Symbol" w:cs="Arial"/>
          <w:color w:val="181818"/>
          <w:sz w:val="28"/>
          <w:szCs w:val="28"/>
          <w:lang w:eastAsia="ru-RU"/>
        </w:rPr>
        <w:t></w:t>
      </w: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 xml:space="preserve">        игрушки </w:t>
      </w:r>
      <w:proofErr w:type="gramStart"/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пластмассовые  (</w:t>
      </w:r>
      <w:proofErr w:type="gramEnd"/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животные, звери)             </w:t>
      </w:r>
    </w:p>
    <w:p w:rsidR="000B2BF9" w:rsidRPr="00F72568" w:rsidRDefault="000B2BF9" w:rsidP="00F72568">
      <w:pPr>
        <w:shd w:val="clear" w:color="auto" w:fill="FFFFFF"/>
        <w:spacing w:after="0" w:line="240" w:lineRule="auto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 w:rsidRPr="00F72568">
        <w:rPr>
          <w:rFonts w:ascii="Symbol" w:hAnsi="Symbol" w:cs="Arial"/>
          <w:color w:val="181818"/>
          <w:sz w:val="28"/>
          <w:szCs w:val="28"/>
          <w:lang w:eastAsia="ru-RU"/>
        </w:rPr>
        <w:t></w:t>
      </w: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        </w:t>
      </w:r>
      <w:proofErr w:type="gramStart"/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телефон  детский</w:t>
      </w:r>
      <w:proofErr w:type="gramEnd"/>
    </w:p>
    <w:p w:rsidR="000B2BF9" w:rsidRPr="00572952" w:rsidRDefault="000B2BF9" w:rsidP="00F72568">
      <w:pPr>
        <w:shd w:val="clear" w:color="auto" w:fill="FFFFFF"/>
        <w:spacing w:after="0" w:line="240" w:lineRule="auto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 w:rsidRPr="00F72568">
        <w:rPr>
          <w:rFonts w:ascii="Symbol" w:hAnsi="Symbol" w:cs="Arial"/>
          <w:color w:val="181818"/>
          <w:sz w:val="28"/>
          <w:szCs w:val="28"/>
          <w:lang w:eastAsia="ru-RU"/>
        </w:rPr>
        <w:t></w:t>
      </w: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        </w:t>
      </w:r>
      <w:proofErr w:type="gramStart"/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утюги  детские</w:t>
      </w:r>
      <w:proofErr w:type="gramEnd"/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  пластмассовые</w:t>
      </w:r>
    </w:p>
    <w:p w:rsidR="000B2BF9" w:rsidRPr="00F72568" w:rsidRDefault="000B2BF9" w:rsidP="00F72568">
      <w:pPr>
        <w:shd w:val="clear" w:color="auto" w:fill="FFFFFF"/>
        <w:spacing w:after="0" w:line="240" w:lineRule="auto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 w:rsidRPr="00F72568">
        <w:rPr>
          <w:rFonts w:ascii="Symbol" w:hAnsi="Symbol" w:cs="Arial"/>
          <w:color w:val="181818"/>
          <w:sz w:val="28"/>
          <w:szCs w:val="28"/>
          <w:lang w:eastAsia="ru-RU"/>
        </w:rPr>
        <w:t></w:t>
      </w: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 xml:space="preserve">        игрушки - </w:t>
      </w:r>
      <w:proofErr w:type="gramStart"/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пластизоль  (</w:t>
      </w:r>
      <w:proofErr w:type="gramEnd"/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домашние и дикие животные и др.)        </w:t>
      </w:r>
    </w:p>
    <w:p w:rsidR="000B2BF9" w:rsidRPr="00F72568" w:rsidRDefault="000B2BF9" w:rsidP="00F72568">
      <w:pPr>
        <w:shd w:val="clear" w:color="auto" w:fill="FFFFFF"/>
        <w:spacing w:after="0" w:line="240" w:lineRule="auto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 w:rsidRPr="00F72568">
        <w:rPr>
          <w:rFonts w:ascii="Symbol" w:hAnsi="Symbol" w:cs="Arial"/>
          <w:color w:val="181818"/>
          <w:sz w:val="28"/>
          <w:szCs w:val="28"/>
          <w:lang w:eastAsia="ru-RU"/>
        </w:rPr>
        <w:t></w:t>
      </w: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        машинки – модели                </w:t>
      </w:r>
    </w:p>
    <w:p w:rsidR="000B2BF9" w:rsidRPr="00F72568" w:rsidRDefault="000B2BF9" w:rsidP="00F72568">
      <w:pPr>
        <w:shd w:val="clear" w:color="auto" w:fill="FFFFFF"/>
        <w:spacing w:after="0" w:line="240" w:lineRule="auto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 w:rsidRPr="00F72568">
        <w:rPr>
          <w:rFonts w:ascii="Symbol" w:hAnsi="Symbol" w:cs="Arial"/>
          <w:color w:val="181818"/>
          <w:sz w:val="28"/>
          <w:szCs w:val="28"/>
          <w:lang w:eastAsia="ru-RU"/>
        </w:rPr>
        <w:t></w:t>
      </w: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        транспорт (самолет, лодка, мотоцикл, вертолет, автобус и др.)   </w:t>
      </w:r>
    </w:p>
    <w:p w:rsidR="000B2BF9" w:rsidRPr="00F72568" w:rsidRDefault="000B2BF9" w:rsidP="00F72568">
      <w:pPr>
        <w:shd w:val="clear" w:color="auto" w:fill="FFFFFF"/>
        <w:spacing w:after="0" w:line="240" w:lineRule="auto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 w:rsidRPr="00F72568">
        <w:rPr>
          <w:rFonts w:ascii="Symbol" w:hAnsi="Symbol" w:cs="Arial"/>
          <w:color w:val="181818"/>
          <w:sz w:val="28"/>
          <w:szCs w:val="28"/>
          <w:lang w:eastAsia="ru-RU"/>
        </w:rPr>
        <w:t></w:t>
      </w: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 xml:space="preserve">        набор </w:t>
      </w:r>
      <w:proofErr w:type="gramStart"/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« Айболит</w:t>
      </w:r>
      <w:proofErr w:type="gramEnd"/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»                 </w:t>
      </w:r>
    </w:p>
    <w:p w:rsidR="000B2BF9" w:rsidRPr="00572952" w:rsidRDefault="000B2BF9" w:rsidP="00F72568">
      <w:pPr>
        <w:shd w:val="clear" w:color="auto" w:fill="FFFFFF"/>
        <w:spacing w:after="0" w:line="240" w:lineRule="auto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 w:rsidRPr="00F72568">
        <w:rPr>
          <w:rFonts w:ascii="Symbol" w:hAnsi="Symbol" w:cs="Arial"/>
          <w:color w:val="181818"/>
          <w:sz w:val="28"/>
          <w:szCs w:val="28"/>
          <w:lang w:eastAsia="ru-RU"/>
        </w:rPr>
        <w:t></w:t>
      </w: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        набор для мальчиков «Инструменты»</w:t>
      </w:r>
    </w:p>
    <w:p w:rsidR="000B2BF9" w:rsidRPr="00F72568" w:rsidRDefault="000B2BF9" w:rsidP="00F72568">
      <w:pPr>
        <w:shd w:val="clear" w:color="auto" w:fill="FFFFFF"/>
        <w:spacing w:after="0" w:line="240" w:lineRule="auto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 w:rsidRPr="00F72568">
        <w:rPr>
          <w:rFonts w:ascii="Symbol" w:hAnsi="Symbol" w:cs="Arial"/>
          <w:color w:val="181818"/>
          <w:sz w:val="28"/>
          <w:szCs w:val="28"/>
          <w:lang w:eastAsia="ru-RU"/>
        </w:rPr>
        <w:t></w:t>
      </w: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        </w:t>
      </w:r>
      <w:r>
        <w:rPr>
          <w:rFonts w:ascii="Times New Roman" w:hAnsi="Times New Roman"/>
          <w:color w:val="181818"/>
          <w:sz w:val="28"/>
          <w:szCs w:val="28"/>
          <w:lang w:eastAsia="ru-RU"/>
        </w:rPr>
        <w:t xml:space="preserve">кухня с элементами </w:t>
      </w: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мебели игровой             </w:t>
      </w:r>
    </w:p>
    <w:p w:rsidR="000B2BF9" w:rsidRPr="00F72568" w:rsidRDefault="000B2BF9" w:rsidP="00F72568">
      <w:pPr>
        <w:shd w:val="clear" w:color="auto" w:fill="FFFFFF"/>
        <w:spacing w:after="0" w:line="240" w:lineRule="auto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 w:rsidRPr="00F72568">
        <w:rPr>
          <w:rFonts w:ascii="Symbol" w:hAnsi="Symbol" w:cs="Arial"/>
          <w:color w:val="181818"/>
          <w:sz w:val="28"/>
          <w:szCs w:val="28"/>
          <w:lang w:eastAsia="ru-RU"/>
        </w:rPr>
        <w:t></w:t>
      </w: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        посуда чайная, столовая, кухонная            </w:t>
      </w:r>
    </w:p>
    <w:p w:rsidR="000B2BF9" w:rsidRPr="00F72568" w:rsidRDefault="000B2BF9" w:rsidP="00F72568">
      <w:pPr>
        <w:shd w:val="clear" w:color="auto" w:fill="FFFFFF"/>
        <w:spacing w:after="0" w:line="240" w:lineRule="auto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 w:rsidRPr="00F72568">
        <w:rPr>
          <w:rFonts w:ascii="Symbol" w:hAnsi="Symbol" w:cs="Arial"/>
          <w:color w:val="181818"/>
          <w:sz w:val="28"/>
          <w:szCs w:val="28"/>
          <w:lang w:eastAsia="ru-RU"/>
        </w:rPr>
        <w:t></w:t>
      </w: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        </w:t>
      </w:r>
      <w:r>
        <w:rPr>
          <w:rFonts w:ascii="Times New Roman" w:hAnsi="Times New Roman"/>
          <w:color w:val="181818"/>
          <w:sz w:val="28"/>
          <w:szCs w:val="28"/>
          <w:lang w:eastAsia="ru-RU"/>
        </w:rPr>
        <w:t>пластизоль (</w:t>
      </w: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резиновые</w:t>
      </w:r>
      <w:r>
        <w:rPr>
          <w:rFonts w:ascii="Times New Roman" w:hAnsi="Times New Roman"/>
          <w:color w:val="181818"/>
          <w:sz w:val="28"/>
          <w:szCs w:val="28"/>
          <w:lang w:eastAsia="ru-RU"/>
        </w:rPr>
        <w:t xml:space="preserve"> и пластмассовые</w:t>
      </w: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фрукты, овощи, ягоды, продукты)</w:t>
      </w:r>
    </w:p>
    <w:p w:rsidR="000B2BF9" w:rsidRPr="00572952" w:rsidRDefault="000B2BF9" w:rsidP="00F72568">
      <w:pPr>
        <w:shd w:val="clear" w:color="auto" w:fill="FFFFFF"/>
        <w:spacing w:after="0" w:line="240" w:lineRule="auto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 w:rsidRPr="00F72568">
        <w:rPr>
          <w:rFonts w:ascii="Symbol" w:hAnsi="Symbol" w:cs="Arial"/>
          <w:color w:val="181818"/>
          <w:sz w:val="28"/>
          <w:szCs w:val="28"/>
          <w:lang w:eastAsia="ru-RU"/>
        </w:rPr>
        <w:t></w:t>
      </w: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        поднос кухонный детский, разделочная доска </w:t>
      </w:r>
    </w:p>
    <w:p w:rsidR="000B2BF9" w:rsidRPr="00F72568" w:rsidRDefault="000B2BF9" w:rsidP="00F72568">
      <w:pPr>
        <w:shd w:val="clear" w:color="auto" w:fill="FFFFFF"/>
        <w:spacing w:after="0" w:line="240" w:lineRule="auto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 w:rsidRPr="00F72568">
        <w:rPr>
          <w:rFonts w:ascii="Symbol" w:hAnsi="Symbol" w:cs="Arial"/>
          <w:color w:val="181818"/>
          <w:sz w:val="28"/>
          <w:szCs w:val="28"/>
          <w:lang w:eastAsia="ru-RU"/>
        </w:rPr>
        <w:t></w:t>
      </w: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        зеркало.       </w:t>
      </w:r>
    </w:p>
    <w:p w:rsidR="000B2BF9" w:rsidRDefault="000B2BF9" w:rsidP="00F72568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/>
          <w:b/>
          <w:bCs/>
          <w:color w:val="181818"/>
          <w:sz w:val="28"/>
          <w:szCs w:val="28"/>
          <w:lang w:eastAsia="ru-RU"/>
        </w:rPr>
      </w:pPr>
      <w:r w:rsidRPr="00F72568">
        <w:rPr>
          <w:rFonts w:ascii="Times New Roman" w:hAnsi="Times New Roman"/>
          <w:b/>
          <w:bCs/>
          <w:color w:val="181818"/>
          <w:sz w:val="28"/>
          <w:szCs w:val="28"/>
          <w:lang w:eastAsia="ru-RU"/>
        </w:rPr>
        <w:t> </w:t>
      </w:r>
    </w:p>
    <w:p w:rsidR="000B2BF9" w:rsidRDefault="006601B6" w:rsidP="006427BD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bCs/>
          <w:color w:val="181818"/>
          <w:sz w:val="28"/>
          <w:szCs w:val="28"/>
          <w:lang w:eastAsia="ru-RU"/>
        </w:rPr>
      </w:pPr>
      <w:r>
        <w:rPr>
          <w:rFonts w:ascii="Times New Roman" w:hAnsi="Times New Roman"/>
          <w:b/>
          <w:bCs/>
          <w:color w:val="181818"/>
          <w:sz w:val="28"/>
          <w:szCs w:val="28"/>
          <w:lang w:eastAsia="ru-RU"/>
        </w:rPr>
        <w:lastRenderedPageBreak/>
        <w:pict>
          <v:shape id="_x0000_i1028" type="#_x0000_t75" style="width:193.2pt;height:139.8pt">
            <v:imagedata r:id="rId7" o:title="" croptop="10323f" cropright="8160f"/>
          </v:shape>
        </w:pict>
      </w:r>
      <w:r w:rsidR="000B2BF9">
        <w:rPr>
          <w:rFonts w:ascii="Times New Roman" w:hAnsi="Times New Roman"/>
          <w:b/>
          <w:bCs/>
          <w:color w:val="181818"/>
          <w:sz w:val="28"/>
          <w:szCs w:val="28"/>
          <w:lang w:eastAsia="ru-RU"/>
        </w:rPr>
        <w:t xml:space="preserve">  </w:t>
      </w:r>
      <w:r>
        <w:rPr>
          <w:rFonts w:ascii="Times New Roman" w:hAnsi="Times New Roman"/>
          <w:b/>
          <w:bCs/>
          <w:color w:val="181818"/>
          <w:sz w:val="28"/>
          <w:szCs w:val="28"/>
          <w:lang w:eastAsia="ru-RU"/>
        </w:rPr>
        <w:pict>
          <v:shape id="_x0000_i1029" type="#_x0000_t75" style="width:220.2pt;height:140.4pt">
            <v:imagedata r:id="rId8" o:title="" croptop="3362f" cropbottom="6507f"/>
          </v:shape>
        </w:pict>
      </w:r>
    </w:p>
    <w:p w:rsidR="000B2BF9" w:rsidRDefault="000B2BF9" w:rsidP="009A0F11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bCs/>
          <w:color w:val="181818"/>
          <w:sz w:val="28"/>
          <w:szCs w:val="28"/>
          <w:lang w:eastAsia="ru-RU"/>
        </w:rPr>
      </w:pPr>
    </w:p>
    <w:p w:rsidR="000B2BF9" w:rsidRPr="009A0F11" w:rsidRDefault="006601B6" w:rsidP="006427BD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bCs/>
          <w:color w:val="181818"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Рисунок 11" o:spid="_x0000_i1030" type="#_x0000_t75" style="width:226.8pt;height:170.4pt;visibility:visible">
            <v:imagedata r:id="rId9" o:title=""/>
          </v:shape>
        </w:pict>
      </w:r>
    </w:p>
    <w:p w:rsidR="000B2BF9" w:rsidRDefault="000B2BF9" w:rsidP="00F72568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/>
          <w:b/>
          <w:bCs/>
          <w:color w:val="181818"/>
          <w:sz w:val="28"/>
          <w:szCs w:val="28"/>
          <w:lang w:eastAsia="ru-RU"/>
        </w:rPr>
      </w:pPr>
    </w:p>
    <w:p w:rsidR="000B2BF9" w:rsidRPr="00F72568" w:rsidRDefault="000B2BF9" w:rsidP="00F72568">
      <w:pPr>
        <w:shd w:val="clear" w:color="auto" w:fill="FFFFFF"/>
        <w:spacing w:after="0" w:line="240" w:lineRule="auto"/>
        <w:ind w:firstLine="708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</w:p>
    <w:p w:rsidR="000B2BF9" w:rsidRPr="00F72568" w:rsidRDefault="000B2BF9" w:rsidP="00F72568">
      <w:pPr>
        <w:shd w:val="clear" w:color="auto" w:fill="FFFFFF"/>
        <w:spacing w:after="0" w:line="240" w:lineRule="auto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 w:rsidRPr="00F72568">
        <w:rPr>
          <w:rFonts w:ascii="Times New Roman" w:hAnsi="Times New Roman"/>
          <w:b/>
          <w:bCs/>
          <w:color w:val="181818"/>
          <w:sz w:val="28"/>
          <w:szCs w:val="28"/>
          <w:lang w:eastAsia="ru-RU"/>
        </w:rPr>
        <w:t>Центр конструирования.</w:t>
      </w:r>
    </w:p>
    <w:p w:rsidR="000B2BF9" w:rsidRPr="00F72568" w:rsidRDefault="000B2BF9" w:rsidP="00F72568">
      <w:pPr>
        <w:shd w:val="clear" w:color="auto" w:fill="FFFFFF"/>
        <w:spacing w:after="0" w:line="263" w:lineRule="atLeast"/>
        <w:ind w:firstLine="709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 w:rsidRPr="00F72568">
        <w:rPr>
          <w:rFonts w:ascii="Times New Roman" w:hAnsi="Times New Roman"/>
          <w:color w:val="000000"/>
          <w:sz w:val="28"/>
          <w:szCs w:val="28"/>
          <w:lang w:eastAsia="ru-RU"/>
        </w:rPr>
        <w:t> Содержимое строительного центра позволяет организовать конструктивную деятельность с группой детей, подгруппой и индивидуально, развернуть строительство на ковре, либо на столе. Так же здесь на просторных полочках размещены машины – самосвалы, грузовики, легковые автомобили (в них дети могут легко катать мягкие игрушки, или просто перевозить конструктор). Для поддержания постоянного интереса детей к игровому материалу размещаем его в различных местах групповой комнаты рядом с игрушками. Свободное пространство на полу дает возможность сооружать постройки. Так же здесь присутствуют фигуры животных, что дает возможность для большего развития фантазии и творческого мышления.</w:t>
      </w:r>
    </w:p>
    <w:p w:rsidR="000B2BF9" w:rsidRPr="00F72568" w:rsidRDefault="000B2BF9" w:rsidP="00F72568">
      <w:pPr>
        <w:shd w:val="clear" w:color="auto" w:fill="FFFFFF"/>
        <w:spacing w:after="0" w:line="263" w:lineRule="atLeast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 w:rsidRPr="00F72568">
        <w:rPr>
          <w:rFonts w:ascii="Times New Roman" w:hAnsi="Times New Roman"/>
          <w:color w:val="000000"/>
          <w:sz w:val="28"/>
          <w:szCs w:val="28"/>
          <w:lang w:eastAsia="ru-RU"/>
        </w:rPr>
        <w:t>В центре расположены:</w:t>
      </w:r>
    </w:p>
    <w:p w:rsidR="000B2BF9" w:rsidRPr="00F72568" w:rsidRDefault="000B2BF9" w:rsidP="00F72568">
      <w:pPr>
        <w:shd w:val="clear" w:color="auto" w:fill="FFFFFF"/>
        <w:spacing w:after="0" w:line="263" w:lineRule="atLeast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 w:rsidRPr="00F72568">
        <w:rPr>
          <w:rFonts w:ascii="Times New Roman" w:hAnsi="Times New Roman"/>
          <w:color w:val="000000"/>
          <w:sz w:val="28"/>
          <w:szCs w:val="28"/>
          <w:lang w:eastAsia="ru-RU"/>
        </w:rPr>
        <w:t>1.Крупный строительный конструктор.</w:t>
      </w:r>
    </w:p>
    <w:p w:rsidR="000B2BF9" w:rsidRPr="00F72568" w:rsidRDefault="000B2BF9" w:rsidP="00F72568">
      <w:pPr>
        <w:shd w:val="clear" w:color="auto" w:fill="FFFFFF"/>
        <w:spacing w:after="0" w:line="263" w:lineRule="atLeast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 w:rsidRPr="00F72568">
        <w:rPr>
          <w:rFonts w:ascii="Times New Roman" w:hAnsi="Times New Roman"/>
          <w:color w:val="000000"/>
          <w:sz w:val="28"/>
          <w:szCs w:val="28"/>
          <w:lang w:eastAsia="ru-RU"/>
        </w:rPr>
        <w:t>2.Средний строительный конструктор.</w:t>
      </w:r>
    </w:p>
    <w:p w:rsidR="000B2BF9" w:rsidRPr="00F72568" w:rsidRDefault="000B2BF9" w:rsidP="00F72568">
      <w:pPr>
        <w:shd w:val="clear" w:color="auto" w:fill="FFFFFF"/>
        <w:spacing w:after="0" w:line="240" w:lineRule="auto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3.Набор мелкого строительного материала, имеющего основные детали.</w:t>
      </w:r>
    </w:p>
    <w:p w:rsidR="000B2BF9" w:rsidRPr="00F72568" w:rsidRDefault="000B2BF9" w:rsidP="00F72568">
      <w:pPr>
        <w:shd w:val="clear" w:color="auto" w:fill="FFFFFF"/>
        <w:spacing w:after="0" w:line="240" w:lineRule="auto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4.Конструкторы типа «</w:t>
      </w:r>
      <w:proofErr w:type="spellStart"/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Лего</w:t>
      </w:r>
      <w:proofErr w:type="spellEnd"/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».</w:t>
      </w:r>
    </w:p>
    <w:p w:rsidR="000B2BF9" w:rsidRPr="00F72568" w:rsidRDefault="000B2BF9" w:rsidP="00F72568">
      <w:pPr>
        <w:shd w:val="clear" w:color="auto" w:fill="FFFFFF"/>
        <w:spacing w:after="0" w:line="240" w:lineRule="auto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5. Небольшие игрушки для обыгрывания построек (фигурки людей и животных и т.п.).</w:t>
      </w:r>
    </w:p>
    <w:p w:rsidR="000B2BF9" w:rsidRPr="00F72568" w:rsidRDefault="000B2BF9" w:rsidP="00F72568">
      <w:pPr>
        <w:shd w:val="clear" w:color="auto" w:fill="FFFFFF"/>
        <w:spacing w:after="0" w:line="240" w:lineRule="auto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6. Игрушечный транспорт средний и крупный. Грузовые, легковые машины, пожарная машина, машина «скорой помощи», паровоз и вагончики, лодка, самолет.</w:t>
      </w:r>
    </w:p>
    <w:p w:rsidR="000B2BF9" w:rsidRPr="00F72568" w:rsidRDefault="000B2BF9" w:rsidP="00F72568">
      <w:pPr>
        <w:shd w:val="clear" w:color="auto" w:fill="FFFFFF"/>
        <w:spacing w:after="0" w:line="240" w:lineRule="auto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lastRenderedPageBreak/>
        <w:t> </w:t>
      </w:r>
    </w:p>
    <w:p w:rsidR="000B2BF9" w:rsidRDefault="000B2BF9" w:rsidP="00F72568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bCs/>
          <w:color w:val="181818"/>
          <w:sz w:val="28"/>
          <w:szCs w:val="28"/>
          <w:lang w:eastAsia="ru-RU"/>
        </w:rPr>
      </w:pPr>
      <w:r w:rsidRPr="00F72568">
        <w:rPr>
          <w:rFonts w:ascii="Times New Roman" w:hAnsi="Times New Roman"/>
          <w:b/>
          <w:bCs/>
          <w:color w:val="181818"/>
          <w:sz w:val="28"/>
          <w:szCs w:val="28"/>
          <w:lang w:eastAsia="ru-RU"/>
        </w:rPr>
        <w:t> </w:t>
      </w:r>
      <w:r w:rsidR="006601B6">
        <w:rPr>
          <w:rFonts w:ascii="Times New Roman" w:hAnsi="Times New Roman"/>
          <w:noProof/>
          <w:sz w:val="24"/>
          <w:szCs w:val="24"/>
          <w:lang w:eastAsia="ru-RU"/>
        </w:rPr>
        <w:pict>
          <v:shape id="Рисунок 9" o:spid="_x0000_i1031" type="#_x0000_t75" style="width:229.8pt;height:171.6pt;visibility:visible">
            <v:imagedata r:id="rId10" o:title=""/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t xml:space="preserve">  </w:t>
      </w:r>
      <w:r w:rsidR="006601B6">
        <w:rPr>
          <w:rFonts w:ascii="Times New Roman" w:hAnsi="Times New Roman"/>
          <w:noProof/>
          <w:sz w:val="24"/>
          <w:szCs w:val="24"/>
          <w:lang w:eastAsia="ru-RU"/>
        </w:rPr>
        <w:pict>
          <v:shape id="_x0000_i1032" type="#_x0000_t75" style="width:226.8pt;height:170.4pt;visibility:visible">
            <v:imagedata r:id="rId9" o:title=""/>
          </v:shape>
        </w:pict>
      </w:r>
    </w:p>
    <w:p w:rsidR="000B2BF9" w:rsidRDefault="000B2BF9" w:rsidP="0012014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lang w:eastAsia="en-US"/>
        </w:rPr>
      </w:pPr>
      <w:r>
        <w:rPr>
          <w:rFonts w:ascii="Times New Roman" w:hAnsi="Times New Roman"/>
          <w:b/>
          <w:iCs/>
          <w:sz w:val="28"/>
          <w:szCs w:val="28"/>
          <w:lang w:eastAsia="en-US"/>
        </w:rPr>
        <w:t>Ц</w:t>
      </w:r>
      <w:r w:rsidRPr="00120145">
        <w:rPr>
          <w:rFonts w:ascii="Times New Roman" w:hAnsi="Times New Roman"/>
          <w:b/>
          <w:iCs/>
          <w:sz w:val="28"/>
          <w:szCs w:val="28"/>
          <w:lang w:eastAsia="en-US"/>
        </w:rPr>
        <w:t>ентр «Безопасности»</w:t>
      </w:r>
      <w:r w:rsidRPr="00120145">
        <w:rPr>
          <w:rFonts w:ascii="Times New Roman" w:hAnsi="Times New Roman"/>
          <w:sz w:val="28"/>
          <w:szCs w:val="28"/>
          <w:lang w:eastAsia="en-US"/>
        </w:rPr>
        <w:t> </w:t>
      </w:r>
    </w:p>
    <w:p w:rsidR="000B2BF9" w:rsidRPr="00120145" w:rsidRDefault="000B2BF9" w:rsidP="0012014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lang w:eastAsia="en-US"/>
        </w:rPr>
      </w:pPr>
      <w:r>
        <w:rPr>
          <w:rFonts w:ascii="Times New Roman" w:hAnsi="Times New Roman"/>
          <w:sz w:val="28"/>
          <w:szCs w:val="28"/>
          <w:lang w:eastAsia="en-US"/>
        </w:rPr>
        <w:t>О</w:t>
      </w:r>
      <w:r w:rsidRPr="00120145">
        <w:rPr>
          <w:rFonts w:ascii="Times New Roman" w:hAnsi="Times New Roman"/>
          <w:sz w:val="28"/>
          <w:szCs w:val="28"/>
          <w:lang w:eastAsia="en-US"/>
        </w:rPr>
        <w:t>тражает безопасность дома, на улице (ПДД) и пожарную безопасность. Он оснащен необходимыми атрибутами, игрушками, дидактическими играми. Хорошим дидактическим пособием служит переносной макет улицы с маленькими машинками, знаками дорожного движения. Создание центра безопасности в группе помогает детям в ознакомление с правилами и нормами безопасного поведения, и формированию ценностей здорового образа жизни, через сюжетно-ролевую игру.</w:t>
      </w:r>
    </w:p>
    <w:p w:rsidR="000B2BF9" w:rsidRDefault="006601B6" w:rsidP="00120145">
      <w:pPr>
        <w:shd w:val="clear" w:color="auto" w:fill="FFFFFF"/>
        <w:spacing w:after="0" w:line="240" w:lineRule="auto"/>
        <w:ind w:firstLine="708"/>
        <w:jc w:val="center"/>
        <w:rPr>
          <w:rFonts w:ascii="Times New Roman" w:hAnsi="Times New Roman"/>
          <w:b/>
          <w:bCs/>
          <w:color w:val="181818"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Рисунок 5" o:spid="_x0000_i1033" type="#_x0000_t75" style="width:128.4pt;height:103.8pt;visibility:visible">
            <v:imagedata r:id="rId11" o:title=""/>
          </v:shape>
        </w:pict>
      </w:r>
    </w:p>
    <w:p w:rsidR="000B2BF9" w:rsidRDefault="000B2BF9" w:rsidP="00572952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/>
          <w:b/>
          <w:bCs/>
          <w:color w:val="181818"/>
          <w:sz w:val="28"/>
          <w:szCs w:val="28"/>
          <w:lang w:eastAsia="ru-RU"/>
        </w:rPr>
      </w:pPr>
    </w:p>
    <w:p w:rsidR="000B2BF9" w:rsidRPr="00F72568" w:rsidRDefault="000B2BF9" w:rsidP="00572952">
      <w:pPr>
        <w:shd w:val="clear" w:color="auto" w:fill="FFFFFF"/>
        <w:spacing w:after="0" w:line="240" w:lineRule="auto"/>
        <w:ind w:firstLine="708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 w:rsidRPr="00F72568">
        <w:rPr>
          <w:rFonts w:ascii="Times New Roman" w:hAnsi="Times New Roman"/>
          <w:b/>
          <w:bCs/>
          <w:color w:val="181818"/>
          <w:sz w:val="28"/>
          <w:szCs w:val="28"/>
          <w:lang w:eastAsia="ru-RU"/>
        </w:rPr>
        <w:t>Центр двигательной активности.</w:t>
      </w:r>
    </w:p>
    <w:p w:rsidR="000B2BF9" w:rsidRPr="00F72568" w:rsidRDefault="000B2BF9" w:rsidP="00572952">
      <w:pPr>
        <w:shd w:val="clear" w:color="auto" w:fill="FFFFFF"/>
        <w:spacing w:after="0" w:line="240" w:lineRule="auto"/>
        <w:ind w:firstLine="708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 Учет потребности в движении у детей является важной задачей при организации предметно-развивающей среды. Одним из самых любимых уголков в группе является Центр двигательной активности. Он лаконично и гармонично вписывается в пространство групповой комнаты. Он пользуется популярностью у детей, поскольку реализует их потребности в двигательной активности.</w:t>
      </w:r>
    </w:p>
    <w:p w:rsidR="000B2BF9" w:rsidRPr="00F72568" w:rsidRDefault="000B2BF9" w:rsidP="00F72568">
      <w:pPr>
        <w:shd w:val="clear" w:color="auto" w:fill="FFFFFF"/>
        <w:spacing w:after="0" w:line="240" w:lineRule="auto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Здесь находятся:</w:t>
      </w:r>
    </w:p>
    <w:p w:rsidR="000B2BF9" w:rsidRPr="00F72568" w:rsidRDefault="000B2BF9" w:rsidP="00F72568">
      <w:pPr>
        <w:shd w:val="clear" w:color="auto" w:fill="FFFFFF"/>
        <w:spacing w:after="0" w:line="240" w:lineRule="auto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 w:rsidRPr="00F72568">
        <w:rPr>
          <w:rFonts w:ascii="Symbol" w:hAnsi="Symbol" w:cs="Arial"/>
          <w:color w:val="181818"/>
          <w:sz w:val="28"/>
          <w:szCs w:val="28"/>
          <w:lang w:eastAsia="ru-RU"/>
        </w:rPr>
        <w:t></w:t>
      </w: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 xml:space="preserve">        кегли, </w:t>
      </w:r>
      <w:proofErr w:type="spellStart"/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кольцебросы</w:t>
      </w:r>
      <w:proofErr w:type="spellEnd"/>
    </w:p>
    <w:p w:rsidR="000B2BF9" w:rsidRPr="00F72568" w:rsidRDefault="000B2BF9" w:rsidP="00F72568">
      <w:pPr>
        <w:shd w:val="clear" w:color="auto" w:fill="FFFFFF"/>
        <w:spacing w:after="0" w:line="240" w:lineRule="auto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 w:rsidRPr="00F72568">
        <w:rPr>
          <w:rFonts w:ascii="Symbol" w:hAnsi="Symbol" w:cs="Arial"/>
          <w:color w:val="181818"/>
          <w:sz w:val="28"/>
          <w:szCs w:val="28"/>
          <w:lang w:eastAsia="ru-RU"/>
        </w:rPr>
        <w:t></w:t>
      </w: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        погремушки       </w:t>
      </w:r>
    </w:p>
    <w:p w:rsidR="000B2BF9" w:rsidRPr="00572952" w:rsidRDefault="000B2BF9" w:rsidP="00F72568">
      <w:pPr>
        <w:shd w:val="clear" w:color="auto" w:fill="FFFFFF"/>
        <w:spacing w:after="0" w:line="240" w:lineRule="auto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 w:rsidRPr="00F72568">
        <w:rPr>
          <w:rFonts w:ascii="Symbol" w:hAnsi="Symbol" w:cs="Arial"/>
          <w:color w:val="181818"/>
          <w:sz w:val="28"/>
          <w:szCs w:val="28"/>
          <w:lang w:eastAsia="ru-RU"/>
        </w:rPr>
        <w:t></w:t>
      </w: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        корзинки для мячиков </w:t>
      </w:r>
    </w:p>
    <w:p w:rsidR="000B2BF9" w:rsidRPr="00572952" w:rsidRDefault="000B2BF9" w:rsidP="00F72568">
      <w:pPr>
        <w:shd w:val="clear" w:color="auto" w:fill="FFFFFF"/>
        <w:spacing w:after="0" w:line="240" w:lineRule="auto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 w:rsidRPr="00F72568">
        <w:rPr>
          <w:rFonts w:ascii="Symbol" w:hAnsi="Symbol" w:cs="Arial"/>
          <w:color w:val="181818"/>
          <w:sz w:val="28"/>
          <w:szCs w:val="28"/>
          <w:lang w:eastAsia="ru-RU"/>
        </w:rPr>
        <w:t></w:t>
      </w: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        </w:t>
      </w:r>
      <w:r>
        <w:rPr>
          <w:rFonts w:ascii="Times New Roman" w:hAnsi="Times New Roman"/>
          <w:color w:val="181818"/>
          <w:sz w:val="28"/>
          <w:szCs w:val="28"/>
          <w:lang w:eastAsia="ru-RU"/>
        </w:rPr>
        <w:t>массажные коврики</w:t>
      </w:r>
    </w:p>
    <w:p w:rsidR="000B2BF9" w:rsidRPr="00F72568" w:rsidRDefault="000B2BF9" w:rsidP="00F72568">
      <w:pPr>
        <w:shd w:val="clear" w:color="auto" w:fill="FFFFFF"/>
        <w:spacing w:after="0" w:line="240" w:lineRule="auto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 w:rsidRPr="00F72568">
        <w:rPr>
          <w:rFonts w:ascii="Symbol" w:hAnsi="Symbol" w:cs="Arial"/>
          <w:color w:val="181818"/>
          <w:sz w:val="28"/>
          <w:szCs w:val="28"/>
          <w:lang w:eastAsia="ru-RU"/>
        </w:rPr>
        <w:t></w:t>
      </w: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        мячи (маленькие, большие, средние, мягкие)</w:t>
      </w:r>
    </w:p>
    <w:p w:rsidR="000B2BF9" w:rsidRPr="00F72568" w:rsidRDefault="000B2BF9" w:rsidP="00F72568">
      <w:pPr>
        <w:shd w:val="clear" w:color="auto" w:fill="FFFFFF"/>
        <w:spacing w:after="0" w:line="240" w:lineRule="auto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 w:rsidRPr="00F72568">
        <w:rPr>
          <w:rFonts w:ascii="Symbol" w:hAnsi="Symbol" w:cs="Arial"/>
          <w:color w:val="181818"/>
          <w:sz w:val="28"/>
          <w:szCs w:val="28"/>
          <w:lang w:eastAsia="ru-RU"/>
        </w:rPr>
        <w:t></w:t>
      </w: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        флажки, платочки, погремушки, ленточки-султанчики, ленточки на кольцах</w:t>
      </w:r>
    </w:p>
    <w:p w:rsidR="000B2BF9" w:rsidRPr="00F72568" w:rsidRDefault="000B2BF9" w:rsidP="00F72568">
      <w:pPr>
        <w:shd w:val="clear" w:color="auto" w:fill="FFFFFF"/>
        <w:spacing w:after="0" w:line="240" w:lineRule="auto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 w:rsidRPr="00F72568">
        <w:rPr>
          <w:rFonts w:ascii="Symbol" w:hAnsi="Symbol" w:cs="Arial"/>
          <w:color w:val="181818"/>
          <w:sz w:val="28"/>
          <w:szCs w:val="28"/>
          <w:lang w:eastAsia="ru-RU"/>
        </w:rPr>
        <w:t></w:t>
      </w: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        скакалки</w:t>
      </w:r>
    </w:p>
    <w:p w:rsidR="000B2BF9" w:rsidRPr="00F72568" w:rsidRDefault="000B2BF9" w:rsidP="00F72568">
      <w:pPr>
        <w:shd w:val="clear" w:color="auto" w:fill="FFFFFF"/>
        <w:spacing w:after="0" w:line="240" w:lineRule="auto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 w:rsidRPr="00F72568">
        <w:rPr>
          <w:rFonts w:ascii="Symbol" w:hAnsi="Symbol" w:cs="Arial"/>
          <w:color w:val="181818"/>
          <w:sz w:val="28"/>
          <w:szCs w:val="28"/>
          <w:lang w:eastAsia="ru-RU"/>
        </w:rPr>
        <w:lastRenderedPageBreak/>
        <w:t></w:t>
      </w: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        обручи</w:t>
      </w:r>
    </w:p>
    <w:p w:rsidR="000B2BF9" w:rsidRPr="00F72568" w:rsidRDefault="000B2BF9" w:rsidP="00F72568">
      <w:pPr>
        <w:shd w:val="clear" w:color="auto" w:fill="FFFFFF"/>
        <w:spacing w:after="0" w:line="240" w:lineRule="auto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 w:rsidRPr="00F72568">
        <w:rPr>
          <w:rFonts w:ascii="Symbol" w:hAnsi="Symbol" w:cs="Arial"/>
          <w:color w:val="181818"/>
          <w:sz w:val="28"/>
          <w:szCs w:val="28"/>
          <w:lang w:eastAsia="ru-RU"/>
        </w:rPr>
        <w:t></w:t>
      </w: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        нестандартное авторское физ. оборудование</w:t>
      </w:r>
    </w:p>
    <w:p w:rsidR="000B2BF9" w:rsidRPr="00F72568" w:rsidRDefault="000B2BF9" w:rsidP="00F72568">
      <w:pPr>
        <w:shd w:val="clear" w:color="auto" w:fill="FFFFFF"/>
        <w:spacing w:after="0" w:line="240" w:lineRule="auto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 w:rsidRPr="00F72568">
        <w:rPr>
          <w:rFonts w:ascii="Symbol" w:hAnsi="Symbol" w:cs="Arial"/>
          <w:color w:val="181818"/>
          <w:sz w:val="28"/>
          <w:szCs w:val="28"/>
          <w:lang w:eastAsia="ru-RU"/>
        </w:rPr>
        <w:t></w:t>
      </w: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        дидактический материал, картотеки, а также пособия, необходимые для проведения утренней гимнастики и гимнастики - пробуждения.</w:t>
      </w:r>
    </w:p>
    <w:p w:rsidR="000B2BF9" w:rsidRPr="00F72568" w:rsidRDefault="006601B6" w:rsidP="009A0F11">
      <w:pPr>
        <w:shd w:val="clear" w:color="auto" w:fill="FFFFFF"/>
        <w:spacing w:after="0" w:line="240" w:lineRule="auto"/>
        <w:jc w:val="center"/>
        <w:rPr>
          <w:rFonts w:ascii="Arial" w:hAnsi="Arial" w:cs="Arial"/>
          <w:color w:val="181818"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Рисунок 12" o:spid="_x0000_i1034" type="#_x0000_t75" style="width:139.2pt;height:121.2pt;visibility:visible">
            <v:imagedata r:id="rId12" o:title="" croptop="7616f" cropbottom="5273f"/>
          </v:shape>
        </w:pict>
      </w:r>
    </w:p>
    <w:p w:rsidR="000B2BF9" w:rsidRPr="00F72568" w:rsidRDefault="000B2BF9" w:rsidP="009A0F11">
      <w:pPr>
        <w:shd w:val="clear" w:color="auto" w:fill="FFFFFF"/>
        <w:spacing w:after="0" w:line="240" w:lineRule="auto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 </w:t>
      </w:r>
      <w:r w:rsidRPr="00F72568">
        <w:rPr>
          <w:rFonts w:ascii="Times New Roman" w:hAnsi="Times New Roman"/>
          <w:b/>
          <w:bCs/>
          <w:color w:val="181818"/>
          <w:sz w:val="28"/>
          <w:szCs w:val="28"/>
          <w:lang w:eastAsia="ru-RU"/>
        </w:rPr>
        <w:t>Центр «Театра»</w:t>
      </w:r>
    </w:p>
    <w:p w:rsidR="000B2BF9" w:rsidRPr="00F72568" w:rsidRDefault="000B2BF9" w:rsidP="00120145">
      <w:pPr>
        <w:shd w:val="clear" w:color="auto" w:fill="FFFFFF"/>
        <w:spacing w:after="0" w:line="240" w:lineRule="auto"/>
        <w:ind w:firstLine="708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Центр «Театра» важнейший объект предметно-развивающей среды, поскольку именно театрализованная деятельность помогает быстрее адаптироваться, сплотить группу, объединить детей интересной идеей, новой для них деятельностью. Воспитание проходит не от лица взрослого, пока еще не известного человека, а от кукол. Взрослый может поправить, сделать замечание, обращаясь не к ребенку, а к кукле, и такое воздействие педагога будет значительно мягче и корректнее.</w:t>
      </w:r>
    </w:p>
    <w:p w:rsidR="000B2BF9" w:rsidRPr="00F72568" w:rsidRDefault="000B2BF9" w:rsidP="00F72568">
      <w:pPr>
        <w:shd w:val="clear" w:color="auto" w:fill="FFFFFF"/>
        <w:spacing w:after="0" w:line="240" w:lineRule="auto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В центре расположены:</w:t>
      </w:r>
    </w:p>
    <w:p w:rsidR="000B2BF9" w:rsidRPr="00F72568" w:rsidRDefault="000B2BF9" w:rsidP="00F72568">
      <w:pPr>
        <w:shd w:val="clear" w:color="auto" w:fill="FFFFFF"/>
        <w:spacing w:after="0" w:line="420" w:lineRule="atLeast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>
        <w:rPr>
          <w:rFonts w:ascii="Times New Roman" w:hAnsi="Times New Roman"/>
          <w:color w:val="181818"/>
          <w:sz w:val="28"/>
          <w:szCs w:val="28"/>
          <w:lang w:eastAsia="ru-RU"/>
        </w:rPr>
        <w:t>1. театры: кукольный, настольный</w:t>
      </w: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, деревя</w:t>
      </w:r>
      <w:r>
        <w:rPr>
          <w:rFonts w:ascii="Times New Roman" w:hAnsi="Times New Roman"/>
          <w:color w:val="181818"/>
          <w:sz w:val="28"/>
          <w:szCs w:val="28"/>
          <w:lang w:eastAsia="ru-RU"/>
        </w:rPr>
        <w:t>нный театр</w:t>
      </w:r>
      <w:r w:rsidR="006601B6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bookmarkStart w:id="0" w:name="_GoBack"/>
      <w:bookmarkEnd w:id="0"/>
      <w:r>
        <w:rPr>
          <w:rFonts w:ascii="Times New Roman" w:hAnsi="Times New Roman"/>
          <w:color w:val="181818"/>
          <w:sz w:val="28"/>
          <w:szCs w:val="28"/>
          <w:lang w:eastAsia="ru-RU"/>
        </w:rPr>
        <w:t>(по сказкам)</w:t>
      </w: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.</w:t>
      </w:r>
    </w:p>
    <w:p w:rsidR="000B2BF9" w:rsidRPr="00F72568" w:rsidRDefault="000B2BF9" w:rsidP="00F72568">
      <w:pPr>
        <w:shd w:val="clear" w:color="auto" w:fill="FFFFFF"/>
        <w:spacing w:after="0" w:line="240" w:lineRule="auto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>
        <w:rPr>
          <w:rFonts w:ascii="Times New Roman" w:hAnsi="Times New Roman"/>
          <w:color w:val="181818"/>
          <w:sz w:val="28"/>
          <w:szCs w:val="28"/>
          <w:lang w:eastAsia="ru-RU"/>
        </w:rPr>
        <w:t>2</w:t>
      </w: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 xml:space="preserve">. Костюмы, маски, атрибуты для </w:t>
      </w:r>
      <w:proofErr w:type="gramStart"/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разыгрывания  сказок</w:t>
      </w:r>
      <w:proofErr w:type="gramEnd"/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.</w:t>
      </w:r>
    </w:p>
    <w:p w:rsidR="000B2BF9" w:rsidRPr="00F72568" w:rsidRDefault="000B2BF9" w:rsidP="00F72568">
      <w:pPr>
        <w:shd w:val="clear" w:color="auto" w:fill="FFFFFF"/>
        <w:spacing w:after="0" w:line="240" w:lineRule="auto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>
        <w:rPr>
          <w:rFonts w:ascii="Times New Roman" w:hAnsi="Times New Roman"/>
          <w:color w:val="181818"/>
          <w:sz w:val="28"/>
          <w:szCs w:val="28"/>
          <w:lang w:eastAsia="ru-RU"/>
        </w:rPr>
        <w:t>3</w:t>
      </w: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. Набор масок сказочных животных.</w:t>
      </w:r>
    </w:p>
    <w:p w:rsidR="000B2BF9" w:rsidRPr="00120145" w:rsidRDefault="006601B6" w:rsidP="00120145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bCs/>
          <w:color w:val="181818"/>
          <w:sz w:val="28"/>
          <w:szCs w:val="28"/>
          <w:lang w:eastAsia="ru-RU"/>
        </w:rPr>
      </w:pPr>
      <w:r>
        <w:rPr>
          <w:rFonts w:ascii="Times New Roman" w:hAnsi="Times New Roman"/>
          <w:b/>
          <w:bCs/>
          <w:color w:val="181818"/>
          <w:sz w:val="28"/>
          <w:szCs w:val="28"/>
          <w:lang w:eastAsia="ru-RU"/>
        </w:rPr>
        <w:pict>
          <v:shape id="_x0000_i1035" type="#_x0000_t75" style="width:208.2pt;height:156pt">
            <v:imagedata r:id="rId13" o:title=""/>
          </v:shape>
        </w:pict>
      </w:r>
    </w:p>
    <w:p w:rsidR="000B2BF9" w:rsidRDefault="000B2BF9" w:rsidP="00120145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/>
          <w:b/>
          <w:bCs/>
          <w:color w:val="181818"/>
          <w:sz w:val="28"/>
          <w:szCs w:val="28"/>
          <w:lang w:eastAsia="ru-RU"/>
        </w:rPr>
      </w:pPr>
    </w:p>
    <w:p w:rsidR="000B2BF9" w:rsidRPr="00F72568" w:rsidRDefault="000B2BF9" w:rsidP="00120145">
      <w:pPr>
        <w:shd w:val="clear" w:color="auto" w:fill="FFFFFF"/>
        <w:spacing w:after="0" w:line="240" w:lineRule="auto"/>
        <w:ind w:firstLine="708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>
        <w:rPr>
          <w:rFonts w:ascii="Times New Roman" w:hAnsi="Times New Roman"/>
          <w:b/>
          <w:bCs/>
          <w:color w:val="181818"/>
          <w:sz w:val="28"/>
          <w:szCs w:val="28"/>
          <w:lang w:eastAsia="ru-RU"/>
        </w:rPr>
        <w:t>Уголок</w:t>
      </w:r>
      <w:r w:rsidRPr="00F72568">
        <w:rPr>
          <w:rFonts w:ascii="Times New Roman" w:hAnsi="Times New Roman"/>
          <w:b/>
          <w:bCs/>
          <w:color w:val="181818"/>
          <w:sz w:val="28"/>
          <w:szCs w:val="28"/>
          <w:lang w:eastAsia="ru-RU"/>
        </w:rPr>
        <w:t xml:space="preserve"> «Музыки»</w:t>
      </w:r>
    </w:p>
    <w:p w:rsidR="000B2BF9" w:rsidRPr="00F72568" w:rsidRDefault="000B2BF9" w:rsidP="00341A70">
      <w:pPr>
        <w:shd w:val="clear" w:color="auto" w:fill="FFFFFF"/>
        <w:spacing w:after="0" w:line="240" w:lineRule="auto"/>
        <w:ind w:firstLine="708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В центре музыки расположены:</w:t>
      </w:r>
    </w:p>
    <w:p w:rsidR="000B2BF9" w:rsidRPr="00F72568" w:rsidRDefault="000B2BF9" w:rsidP="00F72568">
      <w:pPr>
        <w:shd w:val="clear" w:color="auto" w:fill="FFFFFF"/>
        <w:spacing w:after="0" w:line="240" w:lineRule="auto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Звучащие инструменты:</w:t>
      </w:r>
      <w:r>
        <w:rPr>
          <w:rFonts w:ascii="Arial" w:hAnsi="Arial" w:cs="Arial"/>
          <w:color w:val="181818"/>
          <w:sz w:val="28"/>
          <w:szCs w:val="28"/>
          <w:lang w:eastAsia="ru-RU"/>
        </w:rPr>
        <w:t xml:space="preserve"> </w:t>
      </w: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погремушки; бубны; дудочка; барабан; ксилофон; деревянные л</w:t>
      </w:r>
      <w:r>
        <w:rPr>
          <w:rFonts w:ascii="Times New Roman" w:hAnsi="Times New Roman"/>
          <w:color w:val="181818"/>
          <w:sz w:val="28"/>
          <w:szCs w:val="28"/>
          <w:lang w:eastAsia="ru-RU"/>
        </w:rPr>
        <w:t xml:space="preserve">ожки; </w:t>
      </w:r>
      <w:proofErr w:type="spellStart"/>
      <w:r>
        <w:rPr>
          <w:rFonts w:ascii="Times New Roman" w:hAnsi="Times New Roman"/>
          <w:color w:val="181818"/>
          <w:sz w:val="28"/>
          <w:szCs w:val="28"/>
          <w:lang w:eastAsia="ru-RU"/>
        </w:rPr>
        <w:t>стучалки</w:t>
      </w:r>
      <w:proofErr w:type="spellEnd"/>
      <w:r>
        <w:rPr>
          <w:rFonts w:ascii="Times New Roman" w:hAnsi="Times New Roman"/>
          <w:color w:val="181818"/>
          <w:sz w:val="28"/>
          <w:szCs w:val="28"/>
          <w:lang w:eastAsia="ru-RU"/>
        </w:rPr>
        <w:t xml:space="preserve">; </w:t>
      </w:r>
      <w:proofErr w:type="gramStart"/>
      <w:r>
        <w:rPr>
          <w:rFonts w:ascii="Times New Roman" w:hAnsi="Times New Roman"/>
          <w:color w:val="181818"/>
          <w:sz w:val="28"/>
          <w:szCs w:val="28"/>
          <w:lang w:eastAsia="ru-RU"/>
        </w:rPr>
        <w:t xml:space="preserve">гитара;  </w:t>
      </w: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магнитофон</w:t>
      </w:r>
      <w:proofErr w:type="gramEnd"/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.</w:t>
      </w:r>
    </w:p>
    <w:p w:rsidR="000B2BF9" w:rsidRPr="00F72568" w:rsidRDefault="000B2BF9" w:rsidP="00341A70">
      <w:pPr>
        <w:shd w:val="clear" w:color="auto" w:fill="FFFFFF"/>
        <w:spacing w:after="0" w:line="240" w:lineRule="auto"/>
        <w:ind w:firstLine="708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Здесь есть музыкальные инструменты, которые доставляют детям много радостных минут, а, кроме того, развивают фонематический слух и чувство ритма у малыша. Также имеется пианино, магнитофон, аудиодиски со сказками, музыкой. Мы стараемся знакомить малышей с различными видами теат</w:t>
      </w:r>
      <w:r>
        <w:rPr>
          <w:rFonts w:ascii="Times New Roman" w:hAnsi="Times New Roman"/>
          <w:color w:val="181818"/>
          <w:sz w:val="28"/>
          <w:szCs w:val="28"/>
          <w:lang w:eastAsia="ru-RU"/>
        </w:rPr>
        <w:t xml:space="preserve">ра. </w:t>
      </w: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Встреча с куклой помогает ребятишкам расслабиться, снять напряжение, создать радостную атмосферу.</w:t>
      </w:r>
    </w:p>
    <w:p w:rsidR="000B2BF9" w:rsidRPr="009A0F11" w:rsidRDefault="006601B6" w:rsidP="009A0F11">
      <w:pPr>
        <w:shd w:val="clear" w:color="auto" w:fill="FFFFFF"/>
        <w:spacing w:after="0" w:line="240" w:lineRule="auto"/>
        <w:rPr>
          <w:rFonts w:ascii="Times New Roman" w:hAnsi="Times New Roman"/>
          <w:b/>
          <w:bCs/>
          <w:color w:val="181818"/>
          <w:sz w:val="28"/>
          <w:szCs w:val="28"/>
          <w:lang w:eastAsia="ru-RU"/>
        </w:rPr>
      </w:pPr>
      <w:r>
        <w:rPr>
          <w:rFonts w:ascii="Times New Roman" w:hAnsi="Times New Roman"/>
          <w:b/>
          <w:bCs/>
          <w:color w:val="181818"/>
          <w:sz w:val="28"/>
          <w:szCs w:val="28"/>
          <w:lang w:eastAsia="ru-RU"/>
        </w:rPr>
        <w:lastRenderedPageBreak/>
        <w:pict>
          <v:shape id="_x0000_i1036" type="#_x0000_t75" style="width:220.2pt;height:165pt">
            <v:imagedata r:id="rId14" o:title=""/>
          </v:shape>
        </w:pict>
      </w:r>
      <w:r w:rsidR="000B2BF9">
        <w:rPr>
          <w:rFonts w:ascii="Times New Roman" w:hAnsi="Times New Roman"/>
          <w:b/>
          <w:bCs/>
          <w:color w:val="181818"/>
          <w:sz w:val="28"/>
          <w:szCs w:val="28"/>
          <w:lang w:eastAsia="ru-RU"/>
        </w:rPr>
        <w:t xml:space="preserve">  </w:t>
      </w:r>
      <w:r>
        <w:rPr>
          <w:rFonts w:ascii="Times New Roman" w:hAnsi="Times New Roman"/>
          <w:b/>
          <w:bCs/>
          <w:color w:val="181818"/>
          <w:sz w:val="28"/>
          <w:szCs w:val="28"/>
          <w:lang w:eastAsia="ru-RU"/>
        </w:rPr>
        <w:pict>
          <v:shape id="_x0000_i1037" type="#_x0000_t75" style="width:220.2pt;height:165pt">
            <v:imagedata r:id="rId15" o:title=""/>
          </v:shape>
        </w:pict>
      </w:r>
    </w:p>
    <w:p w:rsidR="000B2BF9" w:rsidRDefault="000B2BF9" w:rsidP="00F72568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bCs/>
          <w:color w:val="181818"/>
          <w:sz w:val="28"/>
          <w:szCs w:val="28"/>
          <w:lang w:eastAsia="ru-RU"/>
        </w:rPr>
      </w:pPr>
    </w:p>
    <w:p w:rsidR="000B2BF9" w:rsidRPr="00F72568" w:rsidRDefault="000B2BF9" w:rsidP="00120145">
      <w:pPr>
        <w:shd w:val="clear" w:color="auto" w:fill="FFFFFF"/>
        <w:spacing w:after="0" w:line="240" w:lineRule="auto"/>
        <w:ind w:firstLine="708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 w:rsidRPr="00F72568">
        <w:rPr>
          <w:rFonts w:ascii="Times New Roman" w:hAnsi="Times New Roman"/>
          <w:b/>
          <w:bCs/>
          <w:color w:val="181818"/>
          <w:sz w:val="28"/>
          <w:szCs w:val="28"/>
          <w:lang w:eastAsia="ru-RU"/>
        </w:rPr>
        <w:t>Центр «Изо</w:t>
      </w:r>
      <w:r>
        <w:rPr>
          <w:rFonts w:ascii="Times New Roman" w:hAnsi="Times New Roman"/>
          <w:b/>
          <w:bCs/>
          <w:color w:val="181818"/>
          <w:sz w:val="28"/>
          <w:szCs w:val="28"/>
          <w:lang w:eastAsia="ru-RU"/>
        </w:rPr>
        <w:t xml:space="preserve"> </w:t>
      </w:r>
      <w:r w:rsidRPr="00F72568">
        <w:rPr>
          <w:rFonts w:ascii="Times New Roman" w:hAnsi="Times New Roman"/>
          <w:b/>
          <w:bCs/>
          <w:color w:val="181818"/>
          <w:sz w:val="28"/>
          <w:szCs w:val="28"/>
          <w:lang w:eastAsia="ru-RU"/>
        </w:rPr>
        <w:t>- деятельности»</w:t>
      </w:r>
    </w:p>
    <w:p w:rsidR="000B2BF9" w:rsidRPr="00F72568" w:rsidRDefault="000B2BF9" w:rsidP="00341A70">
      <w:pPr>
        <w:shd w:val="clear" w:color="auto" w:fill="FFFFFF"/>
        <w:spacing w:after="0" w:line="240" w:lineRule="auto"/>
        <w:ind w:firstLine="708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>
        <w:rPr>
          <w:rFonts w:ascii="Times New Roman" w:hAnsi="Times New Roman"/>
          <w:color w:val="181818"/>
          <w:sz w:val="28"/>
          <w:szCs w:val="28"/>
          <w:lang w:eastAsia="ru-RU"/>
        </w:rPr>
        <w:t xml:space="preserve">Младший </w:t>
      </w: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 xml:space="preserve">возраст наиболее благоприятен для развития изобразительной деятельности. Для </w:t>
      </w:r>
      <w:proofErr w:type="gramStart"/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центра  отведено</w:t>
      </w:r>
      <w:proofErr w:type="gramEnd"/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самое светлое место в группе. Ребенок может выдвинуть столик и сидя около окна рисовать. Рисование для ребенка, наряду с игровой деятельностью, имеет большое значение потому, что изобразительная деятельность - это неотъемлемая часть процесса познания окружающего мира. Здесь воспитанники в свободное время рисуют, лепят, выполняют аппликационные работы. В центре находятся:</w:t>
      </w:r>
    </w:p>
    <w:p w:rsidR="000B2BF9" w:rsidRPr="00F72568" w:rsidRDefault="000B2BF9" w:rsidP="00F72568">
      <w:pPr>
        <w:shd w:val="clear" w:color="auto" w:fill="FFFFFF"/>
        <w:spacing w:after="0" w:line="240" w:lineRule="auto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 w:rsidRPr="00F72568">
        <w:rPr>
          <w:rFonts w:ascii="Symbol" w:hAnsi="Symbol" w:cs="Arial"/>
          <w:color w:val="181818"/>
          <w:sz w:val="28"/>
          <w:szCs w:val="28"/>
          <w:lang w:eastAsia="ru-RU"/>
        </w:rPr>
        <w:t></w:t>
      </w: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        стол художественного творчества </w:t>
      </w:r>
    </w:p>
    <w:p w:rsidR="000B2BF9" w:rsidRPr="00F72568" w:rsidRDefault="000B2BF9" w:rsidP="00F72568">
      <w:pPr>
        <w:shd w:val="clear" w:color="auto" w:fill="FFFFFF"/>
        <w:spacing w:after="0" w:line="240" w:lineRule="auto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 w:rsidRPr="00F72568">
        <w:rPr>
          <w:rFonts w:ascii="Symbol" w:hAnsi="Symbol" w:cs="Arial"/>
          <w:color w:val="181818"/>
          <w:sz w:val="28"/>
          <w:szCs w:val="28"/>
          <w:lang w:eastAsia="ru-RU"/>
        </w:rPr>
        <w:t></w:t>
      </w: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        карандаши цветные     </w:t>
      </w:r>
    </w:p>
    <w:p w:rsidR="000B2BF9" w:rsidRPr="00F72568" w:rsidRDefault="000B2BF9" w:rsidP="00F72568">
      <w:pPr>
        <w:shd w:val="clear" w:color="auto" w:fill="FFFFFF"/>
        <w:spacing w:after="0" w:line="240" w:lineRule="auto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 w:rsidRPr="00F72568">
        <w:rPr>
          <w:rFonts w:ascii="Symbol" w:hAnsi="Symbol" w:cs="Arial"/>
          <w:color w:val="181818"/>
          <w:sz w:val="28"/>
          <w:szCs w:val="28"/>
          <w:lang w:eastAsia="ru-RU"/>
        </w:rPr>
        <w:t></w:t>
      </w: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        мелки восковые  </w:t>
      </w:r>
    </w:p>
    <w:p w:rsidR="000B2BF9" w:rsidRPr="00341A70" w:rsidRDefault="000B2BF9" w:rsidP="00F72568">
      <w:pPr>
        <w:shd w:val="clear" w:color="auto" w:fill="FFFFFF"/>
        <w:spacing w:after="0" w:line="240" w:lineRule="auto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 w:rsidRPr="00F72568">
        <w:rPr>
          <w:rFonts w:ascii="Symbol" w:hAnsi="Symbol" w:cs="Arial"/>
          <w:color w:val="181818"/>
          <w:sz w:val="28"/>
          <w:szCs w:val="28"/>
          <w:lang w:eastAsia="ru-RU"/>
        </w:rPr>
        <w:t></w:t>
      </w: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        гуашь</w:t>
      </w:r>
    </w:p>
    <w:p w:rsidR="000B2BF9" w:rsidRPr="00F72568" w:rsidRDefault="000B2BF9" w:rsidP="00F72568">
      <w:pPr>
        <w:shd w:val="clear" w:color="auto" w:fill="FFFFFF"/>
        <w:spacing w:after="0" w:line="240" w:lineRule="auto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 w:rsidRPr="00F72568">
        <w:rPr>
          <w:rFonts w:ascii="Symbol" w:hAnsi="Symbol" w:cs="Arial"/>
          <w:color w:val="181818"/>
          <w:sz w:val="28"/>
          <w:szCs w:val="28"/>
          <w:lang w:eastAsia="ru-RU"/>
        </w:rPr>
        <w:t></w:t>
      </w: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        кисточки   </w:t>
      </w:r>
    </w:p>
    <w:p w:rsidR="000B2BF9" w:rsidRPr="00F72568" w:rsidRDefault="000B2BF9" w:rsidP="00F72568">
      <w:pPr>
        <w:shd w:val="clear" w:color="auto" w:fill="FFFFFF"/>
        <w:spacing w:after="0" w:line="240" w:lineRule="auto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 w:rsidRPr="00F72568">
        <w:rPr>
          <w:rFonts w:ascii="Symbol" w:hAnsi="Symbol" w:cs="Arial"/>
          <w:color w:val="181818"/>
          <w:sz w:val="28"/>
          <w:szCs w:val="28"/>
          <w:lang w:eastAsia="ru-RU"/>
        </w:rPr>
        <w:t></w:t>
      </w: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        раскраски </w:t>
      </w:r>
    </w:p>
    <w:p w:rsidR="000B2BF9" w:rsidRPr="00F72568" w:rsidRDefault="000B2BF9" w:rsidP="00F72568">
      <w:pPr>
        <w:shd w:val="clear" w:color="auto" w:fill="FFFFFF"/>
        <w:spacing w:after="0" w:line="240" w:lineRule="auto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 w:rsidRPr="00F72568">
        <w:rPr>
          <w:rFonts w:ascii="Symbol" w:hAnsi="Symbol" w:cs="Arial"/>
          <w:color w:val="181818"/>
          <w:sz w:val="28"/>
          <w:szCs w:val="28"/>
          <w:lang w:eastAsia="ru-RU"/>
        </w:rPr>
        <w:t></w:t>
      </w: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        пластилин </w:t>
      </w:r>
    </w:p>
    <w:p w:rsidR="000B2BF9" w:rsidRPr="00F72568" w:rsidRDefault="000B2BF9" w:rsidP="00F72568">
      <w:pPr>
        <w:shd w:val="clear" w:color="auto" w:fill="FFFFFF"/>
        <w:spacing w:after="0" w:line="240" w:lineRule="auto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 w:rsidRPr="00F72568">
        <w:rPr>
          <w:rFonts w:ascii="Symbol" w:hAnsi="Symbol" w:cs="Arial"/>
          <w:color w:val="181818"/>
          <w:sz w:val="28"/>
          <w:szCs w:val="28"/>
          <w:lang w:eastAsia="ru-RU"/>
        </w:rPr>
        <w:t></w:t>
      </w: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        доски для работы с пластилином            </w:t>
      </w:r>
    </w:p>
    <w:p w:rsidR="000B2BF9" w:rsidRPr="00F72568" w:rsidRDefault="000B2BF9" w:rsidP="00F72568">
      <w:pPr>
        <w:shd w:val="clear" w:color="auto" w:fill="FFFFFF"/>
        <w:spacing w:after="0" w:line="240" w:lineRule="auto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 w:rsidRPr="00F72568">
        <w:rPr>
          <w:rFonts w:ascii="Symbol" w:hAnsi="Symbol" w:cs="Arial"/>
          <w:color w:val="181818"/>
          <w:sz w:val="28"/>
          <w:szCs w:val="28"/>
          <w:lang w:eastAsia="ru-RU"/>
        </w:rPr>
        <w:t></w:t>
      </w: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        трафареты</w:t>
      </w:r>
    </w:p>
    <w:p w:rsidR="000B2BF9" w:rsidRPr="00F72568" w:rsidRDefault="000B2BF9" w:rsidP="00F72568">
      <w:pPr>
        <w:shd w:val="clear" w:color="auto" w:fill="FFFFFF"/>
        <w:spacing w:after="0" w:line="240" w:lineRule="auto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 w:rsidRPr="00F72568">
        <w:rPr>
          <w:rFonts w:ascii="Symbol" w:hAnsi="Symbol" w:cs="Arial"/>
          <w:color w:val="181818"/>
          <w:sz w:val="28"/>
          <w:szCs w:val="28"/>
          <w:lang w:eastAsia="ru-RU"/>
        </w:rPr>
        <w:t></w:t>
      </w: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        бумага для рисования</w:t>
      </w:r>
    </w:p>
    <w:p w:rsidR="000B2BF9" w:rsidRDefault="000B2BF9" w:rsidP="00F72568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181818"/>
          <w:sz w:val="28"/>
          <w:szCs w:val="28"/>
          <w:lang w:eastAsia="ru-RU"/>
        </w:rPr>
      </w:pPr>
      <w:r w:rsidRPr="00F72568">
        <w:rPr>
          <w:rFonts w:ascii="Times New Roman" w:hAnsi="Times New Roman"/>
          <w:b/>
          <w:bCs/>
          <w:color w:val="181818"/>
          <w:sz w:val="28"/>
          <w:szCs w:val="28"/>
          <w:lang w:eastAsia="ru-RU"/>
        </w:rPr>
        <w:t>         </w:t>
      </w: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 xml:space="preserve">А так же имеется сюжетные </w:t>
      </w:r>
      <w:proofErr w:type="gramStart"/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картинки,  книжки</w:t>
      </w:r>
      <w:proofErr w:type="gramEnd"/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  по  программе, любимые  книжки  детей;  альбомы  для  рассм</w:t>
      </w:r>
      <w:r>
        <w:rPr>
          <w:rFonts w:ascii="Times New Roman" w:hAnsi="Times New Roman"/>
          <w:color w:val="181818"/>
          <w:sz w:val="28"/>
          <w:szCs w:val="28"/>
          <w:lang w:eastAsia="ru-RU"/>
        </w:rPr>
        <w:t>атривания:  «Профессии», «Дикие животные», «Времена года»; наборы сюжетных и предметных картинок.</w:t>
      </w:r>
    </w:p>
    <w:p w:rsidR="000B2BF9" w:rsidRPr="002A4030" w:rsidRDefault="006601B6" w:rsidP="002A4030">
      <w:pPr>
        <w:shd w:val="clear" w:color="auto" w:fill="FFFFFF"/>
        <w:spacing w:after="0" w:line="240" w:lineRule="auto"/>
        <w:jc w:val="center"/>
        <w:rPr>
          <w:rFonts w:ascii="Arial" w:hAnsi="Arial" w:cs="Arial"/>
          <w:color w:val="181818"/>
          <w:sz w:val="28"/>
          <w:szCs w:val="28"/>
          <w:lang w:eastAsia="ru-RU"/>
        </w:rPr>
      </w:pPr>
      <w:r>
        <w:rPr>
          <w:rFonts w:ascii="Arial" w:hAnsi="Arial" w:cs="Arial"/>
          <w:color w:val="181818"/>
          <w:sz w:val="28"/>
          <w:szCs w:val="28"/>
          <w:lang w:eastAsia="ru-RU"/>
        </w:rPr>
        <w:pict>
          <v:shape id="_x0000_i1038" type="#_x0000_t75" style="width:110.4pt;height:147pt">
            <v:imagedata r:id="rId16" o:title=""/>
          </v:shape>
        </w:pict>
      </w:r>
    </w:p>
    <w:p w:rsidR="000B2BF9" w:rsidRPr="00F72568" w:rsidRDefault="000B2BF9" w:rsidP="00341A70">
      <w:pPr>
        <w:shd w:val="clear" w:color="auto" w:fill="FFFFFF"/>
        <w:spacing w:after="0" w:line="240" w:lineRule="auto"/>
        <w:ind w:firstLine="708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>
        <w:rPr>
          <w:rFonts w:ascii="Times New Roman" w:hAnsi="Times New Roman"/>
          <w:b/>
          <w:bCs/>
          <w:color w:val="181818"/>
          <w:sz w:val="28"/>
          <w:szCs w:val="28"/>
          <w:lang w:eastAsia="ru-RU"/>
        </w:rPr>
        <w:t>Книжный уголок</w:t>
      </w:r>
      <w:r w:rsidRPr="00F72568">
        <w:rPr>
          <w:rFonts w:ascii="Times New Roman" w:hAnsi="Times New Roman"/>
          <w:b/>
          <w:bCs/>
          <w:color w:val="181818"/>
          <w:sz w:val="28"/>
          <w:szCs w:val="28"/>
          <w:lang w:eastAsia="ru-RU"/>
        </w:rPr>
        <w:t>.</w:t>
      </w:r>
    </w:p>
    <w:p w:rsidR="000B2BF9" w:rsidRPr="00F72568" w:rsidRDefault="000B2BF9" w:rsidP="00341A70">
      <w:pPr>
        <w:shd w:val="clear" w:color="auto" w:fill="FFFFFF"/>
        <w:spacing w:after="0" w:line="240" w:lineRule="auto"/>
        <w:ind w:firstLine="708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lastRenderedPageBreak/>
        <w:t>Прочитать сказку или рассмотреть любимую иллюстрацию в книге нам поможет «Книжный уголок».</w:t>
      </w:r>
    </w:p>
    <w:p w:rsidR="000B2BF9" w:rsidRPr="00F72568" w:rsidRDefault="000B2BF9" w:rsidP="00F72568">
      <w:pPr>
        <w:shd w:val="clear" w:color="auto" w:fill="FFFFFF"/>
        <w:spacing w:after="0" w:line="240" w:lineRule="auto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Тематическая подборка детской художественной литературы:</w:t>
      </w:r>
    </w:p>
    <w:p w:rsidR="000B2BF9" w:rsidRPr="00F72568" w:rsidRDefault="000B2BF9" w:rsidP="00F72568">
      <w:pPr>
        <w:shd w:val="clear" w:color="auto" w:fill="FFFFFF"/>
        <w:spacing w:after="0" w:line="240" w:lineRule="auto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 w:rsidRPr="00F72568">
        <w:rPr>
          <w:rFonts w:ascii="Symbol" w:hAnsi="Symbol" w:cs="Arial"/>
          <w:color w:val="181818"/>
          <w:sz w:val="28"/>
          <w:szCs w:val="28"/>
          <w:lang w:eastAsia="ru-RU"/>
        </w:rPr>
        <w:t></w:t>
      </w: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 xml:space="preserve">        книги </w:t>
      </w:r>
      <w:proofErr w:type="gramStart"/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в  твердом</w:t>
      </w:r>
      <w:proofErr w:type="gramEnd"/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переплете .</w:t>
      </w:r>
    </w:p>
    <w:p w:rsidR="000B2BF9" w:rsidRPr="00F72568" w:rsidRDefault="000B2BF9" w:rsidP="00F72568">
      <w:pPr>
        <w:shd w:val="clear" w:color="auto" w:fill="FFFFFF"/>
        <w:spacing w:after="0" w:line="240" w:lineRule="auto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 w:rsidRPr="00F72568">
        <w:rPr>
          <w:rFonts w:ascii="Symbol" w:hAnsi="Symbol" w:cs="Arial"/>
          <w:color w:val="181818"/>
          <w:sz w:val="28"/>
          <w:szCs w:val="28"/>
          <w:lang w:eastAsia="ru-RU"/>
        </w:rPr>
        <w:t></w:t>
      </w: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        книжки - малышки      </w:t>
      </w:r>
    </w:p>
    <w:p w:rsidR="000B2BF9" w:rsidRPr="00F72568" w:rsidRDefault="000B2BF9" w:rsidP="00F72568">
      <w:pPr>
        <w:shd w:val="clear" w:color="auto" w:fill="FFFFFF"/>
        <w:spacing w:after="0" w:line="240" w:lineRule="auto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 w:rsidRPr="00F72568">
        <w:rPr>
          <w:rFonts w:ascii="Symbol" w:hAnsi="Symbol" w:cs="Arial"/>
          <w:color w:val="181818"/>
          <w:sz w:val="28"/>
          <w:szCs w:val="28"/>
          <w:lang w:eastAsia="ru-RU"/>
        </w:rPr>
        <w:t></w:t>
      </w: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 xml:space="preserve">        книги для чтения взрослыми детям: </w:t>
      </w:r>
      <w:proofErr w:type="spellStart"/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Потешки</w:t>
      </w:r>
      <w:proofErr w:type="spellEnd"/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, прибаутки  </w:t>
      </w:r>
    </w:p>
    <w:p w:rsidR="000B2BF9" w:rsidRPr="00F72568" w:rsidRDefault="000B2BF9" w:rsidP="00F72568">
      <w:pPr>
        <w:shd w:val="clear" w:color="auto" w:fill="FFFFFF"/>
        <w:spacing w:after="0" w:line="240" w:lineRule="auto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 w:rsidRPr="00F72568">
        <w:rPr>
          <w:rFonts w:ascii="Symbol" w:hAnsi="Symbol" w:cs="Arial"/>
          <w:color w:val="181818"/>
          <w:sz w:val="28"/>
          <w:szCs w:val="28"/>
          <w:lang w:eastAsia="ru-RU"/>
        </w:rPr>
        <w:t></w:t>
      </w: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        </w:t>
      </w:r>
      <w:proofErr w:type="gramStart"/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стихи  для</w:t>
      </w:r>
      <w:proofErr w:type="gramEnd"/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детей А. </w:t>
      </w:r>
      <w:proofErr w:type="spellStart"/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Барто</w:t>
      </w:r>
      <w:proofErr w:type="spellEnd"/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 xml:space="preserve">;  М. </w:t>
      </w:r>
      <w:proofErr w:type="spellStart"/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И.Маршака</w:t>
      </w:r>
      <w:proofErr w:type="spellEnd"/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и других авторов      </w:t>
      </w:r>
    </w:p>
    <w:p w:rsidR="000B2BF9" w:rsidRPr="00F72568" w:rsidRDefault="000B2BF9" w:rsidP="00F72568">
      <w:pPr>
        <w:shd w:val="clear" w:color="auto" w:fill="FFFFFF"/>
        <w:spacing w:after="0" w:line="240" w:lineRule="auto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 w:rsidRPr="00F72568">
        <w:rPr>
          <w:rFonts w:ascii="Symbol" w:hAnsi="Symbol" w:cs="Arial"/>
          <w:color w:val="181818"/>
          <w:sz w:val="28"/>
          <w:szCs w:val="28"/>
          <w:lang w:eastAsia="ru-RU"/>
        </w:rPr>
        <w:t></w:t>
      </w: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        русские народные сказки краткого содержания</w:t>
      </w:r>
    </w:p>
    <w:p w:rsidR="000B2BF9" w:rsidRPr="00F72568" w:rsidRDefault="000B2BF9" w:rsidP="00F72568">
      <w:pPr>
        <w:shd w:val="clear" w:color="auto" w:fill="FFFFFF"/>
        <w:spacing w:after="0" w:line="240" w:lineRule="auto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 w:rsidRPr="00F72568">
        <w:rPr>
          <w:rFonts w:ascii="Symbol" w:hAnsi="Symbol" w:cs="Arial"/>
          <w:color w:val="181818"/>
          <w:sz w:val="28"/>
          <w:szCs w:val="28"/>
          <w:lang w:eastAsia="ru-RU"/>
        </w:rPr>
        <w:t></w:t>
      </w: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        иллюстрированные журналы о сказочных героях и зверях.</w:t>
      </w:r>
    </w:p>
    <w:p w:rsidR="000B2BF9" w:rsidRPr="00F72568" w:rsidRDefault="000B2BF9" w:rsidP="00F72568">
      <w:pPr>
        <w:shd w:val="clear" w:color="auto" w:fill="FFFFFF"/>
        <w:spacing w:after="0" w:line="240" w:lineRule="auto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 w:rsidRPr="00F72568">
        <w:rPr>
          <w:rFonts w:ascii="Symbol" w:hAnsi="Symbol" w:cs="Arial"/>
          <w:color w:val="181818"/>
          <w:sz w:val="28"/>
          <w:szCs w:val="28"/>
          <w:lang w:eastAsia="ru-RU"/>
        </w:rPr>
        <w:t></w:t>
      </w: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        </w:t>
      </w:r>
      <w:proofErr w:type="gramStart"/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книга  для</w:t>
      </w:r>
      <w:proofErr w:type="gramEnd"/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чтения с иллюстрациями «Вежливые слова»</w:t>
      </w:r>
    </w:p>
    <w:p w:rsidR="000B2BF9" w:rsidRPr="00F72568" w:rsidRDefault="000B2BF9" w:rsidP="00F72568">
      <w:pPr>
        <w:shd w:val="clear" w:color="auto" w:fill="FFFFFF"/>
        <w:spacing w:after="0" w:line="240" w:lineRule="auto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 w:rsidRPr="00F72568">
        <w:rPr>
          <w:rFonts w:ascii="Symbol" w:hAnsi="Symbol" w:cs="Arial"/>
          <w:color w:val="181818"/>
          <w:sz w:val="28"/>
          <w:szCs w:val="28"/>
          <w:lang w:eastAsia="ru-RU"/>
        </w:rPr>
        <w:t></w:t>
      </w: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        книга для чтения от 2 до 4 лет.</w:t>
      </w:r>
    </w:p>
    <w:p w:rsidR="000B2BF9" w:rsidRDefault="000B2BF9" w:rsidP="00F72568">
      <w:pPr>
        <w:shd w:val="clear" w:color="auto" w:fill="FFFFFF"/>
        <w:spacing w:after="0" w:line="240" w:lineRule="auto"/>
        <w:jc w:val="both"/>
        <w:rPr>
          <w:rFonts w:ascii="Times New Roman" w:hAnsi="Times New Roman"/>
          <w:color w:val="181818"/>
          <w:sz w:val="28"/>
          <w:szCs w:val="28"/>
          <w:lang w:eastAsia="ru-RU"/>
        </w:rPr>
      </w:pP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 </w:t>
      </w:r>
    </w:p>
    <w:p w:rsidR="000B2BF9" w:rsidRPr="002A4030" w:rsidRDefault="006601B6" w:rsidP="002A4030">
      <w:pPr>
        <w:shd w:val="clear" w:color="auto" w:fill="FFFFFF"/>
        <w:spacing w:after="0" w:line="240" w:lineRule="auto"/>
        <w:jc w:val="center"/>
        <w:rPr>
          <w:rFonts w:ascii="Arial" w:hAnsi="Arial" w:cs="Arial"/>
          <w:color w:val="181818"/>
          <w:sz w:val="28"/>
          <w:szCs w:val="28"/>
          <w:lang w:eastAsia="ru-RU"/>
        </w:rPr>
      </w:pPr>
      <w:r>
        <w:rPr>
          <w:rFonts w:ascii="Arial" w:hAnsi="Arial" w:cs="Arial"/>
          <w:color w:val="181818"/>
          <w:sz w:val="28"/>
          <w:szCs w:val="28"/>
          <w:lang w:eastAsia="ru-RU"/>
        </w:rPr>
        <w:pict>
          <v:shape id="_x0000_i1039" type="#_x0000_t75" style="width:367.2pt;height:202.2pt">
            <v:imagedata r:id="rId17" o:title="" cropbottom="17408f"/>
          </v:shape>
        </w:pict>
      </w:r>
    </w:p>
    <w:p w:rsidR="000B2BF9" w:rsidRDefault="000B2BF9" w:rsidP="00341A70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/>
          <w:b/>
          <w:bCs/>
          <w:color w:val="181818"/>
          <w:sz w:val="28"/>
          <w:szCs w:val="28"/>
          <w:lang w:eastAsia="ru-RU"/>
        </w:rPr>
      </w:pPr>
    </w:p>
    <w:p w:rsidR="000B2BF9" w:rsidRPr="00F72568" w:rsidRDefault="000B2BF9" w:rsidP="00341A70">
      <w:pPr>
        <w:shd w:val="clear" w:color="auto" w:fill="FFFFFF"/>
        <w:spacing w:after="0" w:line="240" w:lineRule="auto"/>
        <w:ind w:firstLine="708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 w:rsidRPr="00F72568">
        <w:rPr>
          <w:rFonts w:ascii="Times New Roman" w:hAnsi="Times New Roman"/>
          <w:b/>
          <w:bCs/>
          <w:color w:val="181818"/>
          <w:sz w:val="28"/>
          <w:szCs w:val="28"/>
          <w:lang w:eastAsia="ru-RU"/>
        </w:rPr>
        <w:t>Центр познания.</w:t>
      </w:r>
    </w:p>
    <w:p w:rsidR="000B2BF9" w:rsidRPr="00F72568" w:rsidRDefault="000B2BF9" w:rsidP="00F72568">
      <w:pPr>
        <w:shd w:val="clear" w:color="auto" w:fill="FFFFFF"/>
        <w:spacing w:after="0" w:line="240" w:lineRule="auto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На больш</w:t>
      </w:r>
      <w:r>
        <w:rPr>
          <w:rFonts w:ascii="Times New Roman" w:hAnsi="Times New Roman"/>
          <w:color w:val="181818"/>
          <w:sz w:val="28"/>
          <w:szCs w:val="28"/>
          <w:lang w:eastAsia="ru-RU"/>
        </w:rPr>
        <w:t xml:space="preserve">ом стеллаже </w:t>
      </w: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расположен </w:t>
      </w:r>
      <w:r w:rsidRPr="00F72568">
        <w:rPr>
          <w:rFonts w:ascii="Times New Roman" w:hAnsi="Times New Roman"/>
          <w:i/>
          <w:iCs/>
          <w:color w:val="181818"/>
          <w:sz w:val="28"/>
          <w:szCs w:val="28"/>
          <w:u w:val="single"/>
          <w:lang w:eastAsia="ru-RU"/>
        </w:rPr>
        <w:t>математический уголок</w:t>
      </w: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 xml:space="preserve"> с раздаточным материалом, геометрическими фигурами, а </w:t>
      </w:r>
      <w:proofErr w:type="gramStart"/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так же</w:t>
      </w:r>
      <w:proofErr w:type="gramEnd"/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занимательный и познавательный математический материал, логико-математические игры; с уголком сенсомоторного развития, который предназначен для развития мелкой моторики и тактильных ощущений. Здесь дети учатся завязывать шнурки, нанизывать крупные бусины, собирать мозаику и др.</w:t>
      </w:r>
    </w:p>
    <w:p w:rsidR="000B2BF9" w:rsidRPr="00F72568" w:rsidRDefault="000B2BF9" w:rsidP="00F72568">
      <w:pPr>
        <w:shd w:val="clear" w:color="auto" w:fill="FFFFFF"/>
        <w:spacing w:after="0" w:line="240" w:lineRule="auto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 w:rsidRPr="00F72568">
        <w:rPr>
          <w:rFonts w:ascii="Times New Roman" w:hAnsi="Times New Roman"/>
          <w:i/>
          <w:iCs/>
          <w:color w:val="181818"/>
          <w:sz w:val="28"/>
          <w:szCs w:val="28"/>
          <w:lang w:eastAsia="ru-RU"/>
        </w:rPr>
        <w:t>дидактические игры по математике:</w:t>
      </w:r>
    </w:p>
    <w:p w:rsidR="000B2BF9" w:rsidRPr="00F72568" w:rsidRDefault="000B2BF9" w:rsidP="00F72568">
      <w:pPr>
        <w:shd w:val="clear" w:color="auto" w:fill="FFFFFF"/>
        <w:spacing w:after="0" w:line="240" w:lineRule="auto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1.Крупная мозаика, объемные вкладыши из 5-10 элементов, сборные игрушки, пирамидки (из 6-10 элементов), шнуровки, игры с элементами моделирования и замещения, лото, парные картинки лото, цвет, форма, количество, размер, часть и целое, время суток и другие настольно-печатные игры.</w:t>
      </w:r>
    </w:p>
    <w:p w:rsidR="000B2BF9" w:rsidRPr="00F72568" w:rsidRDefault="000B2BF9" w:rsidP="00F72568">
      <w:pPr>
        <w:shd w:val="clear" w:color="auto" w:fill="FFFFFF"/>
        <w:spacing w:after="0" w:line="240" w:lineRule="auto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2.Деревянные фигурки со шнурками для нанизывания.</w:t>
      </w:r>
    </w:p>
    <w:p w:rsidR="000B2BF9" w:rsidRPr="00F72568" w:rsidRDefault="000B2BF9" w:rsidP="00F72568">
      <w:pPr>
        <w:shd w:val="clear" w:color="auto" w:fill="FFFFFF"/>
        <w:spacing w:after="0" w:line="240" w:lineRule="auto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3.Коврол</w:t>
      </w:r>
      <w:r>
        <w:rPr>
          <w:rFonts w:ascii="Times New Roman" w:hAnsi="Times New Roman"/>
          <w:color w:val="181818"/>
          <w:sz w:val="28"/>
          <w:szCs w:val="28"/>
          <w:lang w:eastAsia="ru-RU"/>
        </w:rPr>
        <w:t>иновое полотно</w:t>
      </w: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, магнитная доска.</w:t>
      </w:r>
    </w:p>
    <w:p w:rsidR="000B2BF9" w:rsidRPr="00F72568" w:rsidRDefault="000B2BF9" w:rsidP="00F72568">
      <w:pPr>
        <w:shd w:val="clear" w:color="auto" w:fill="FFFFFF"/>
        <w:spacing w:after="0" w:line="240" w:lineRule="auto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4.Комплект геометрических фигур, предметов различной геометрической формы, счетный материал на «липучках», дидактический куб «Домик для каждой фигурки».     </w:t>
      </w:r>
    </w:p>
    <w:p w:rsidR="000B2BF9" w:rsidRPr="00F72568" w:rsidRDefault="000B2BF9" w:rsidP="00F72568">
      <w:pPr>
        <w:shd w:val="clear" w:color="auto" w:fill="FFFFFF"/>
        <w:spacing w:after="0" w:line="240" w:lineRule="auto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5.Различные мелкие фигурки и материал для счета.</w:t>
      </w:r>
    </w:p>
    <w:p w:rsidR="000B2BF9" w:rsidRPr="00F72568" w:rsidRDefault="000B2BF9" w:rsidP="00F72568">
      <w:pPr>
        <w:shd w:val="clear" w:color="auto" w:fill="FFFFFF"/>
        <w:spacing w:after="0" w:line="240" w:lineRule="auto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lastRenderedPageBreak/>
        <w:t>6. Логико-математические иг</w:t>
      </w:r>
      <w:r>
        <w:rPr>
          <w:rFonts w:ascii="Times New Roman" w:hAnsi="Times New Roman"/>
          <w:color w:val="181818"/>
          <w:sz w:val="28"/>
          <w:szCs w:val="28"/>
          <w:lang w:eastAsia="ru-RU"/>
        </w:rPr>
        <w:t>ры:</w:t>
      </w: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Блоки «</w:t>
      </w:r>
      <w:proofErr w:type="spellStart"/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Дьенеша</w:t>
      </w:r>
      <w:proofErr w:type="spellEnd"/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»</w:t>
      </w:r>
    </w:p>
    <w:p w:rsidR="000B2BF9" w:rsidRPr="00F72568" w:rsidRDefault="000B2BF9" w:rsidP="00F72568">
      <w:pPr>
        <w:shd w:val="clear" w:color="auto" w:fill="FFFFFF"/>
        <w:spacing w:after="0" w:line="240" w:lineRule="auto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 </w:t>
      </w:r>
      <w:proofErr w:type="gramStart"/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7.Матрешки ,</w:t>
      </w:r>
      <w:proofErr w:type="gramEnd"/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доски-вкладыши, рамки-вкладыши, набор счетных палочек.</w:t>
      </w:r>
    </w:p>
    <w:p w:rsidR="000B2BF9" w:rsidRPr="00F72568" w:rsidRDefault="000B2BF9" w:rsidP="00F72568">
      <w:pPr>
        <w:shd w:val="clear" w:color="auto" w:fill="FFFFFF"/>
        <w:spacing w:after="0" w:line="240" w:lineRule="auto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color w:val="181818"/>
          <w:sz w:val="28"/>
          <w:szCs w:val="28"/>
          <w:lang w:eastAsia="ru-RU"/>
        </w:rPr>
        <w:t>8</w:t>
      </w: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.Разрезные картинки с предметными картинками (4-6 частей).</w:t>
      </w:r>
    </w:p>
    <w:p w:rsidR="000B2BF9" w:rsidRPr="00F72568" w:rsidRDefault="000B2BF9" w:rsidP="00F72568">
      <w:pPr>
        <w:shd w:val="clear" w:color="auto" w:fill="FFFFFF"/>
        <w:spacing w:after="0" w:line="240" w:lineRule="auto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>
        <w:rPr>
          <w:rFonts w:ascii="Times New Roman" w:hAnsi="Times New Roman"/>
          <w:color w:val="181818"/>
          <w:sz w:val="28"/>
          <w:szCs w:val="28"/>
          <w:lang w:eastAsia="ru-RU"/>
        </w:rPr>
        <w:t>9</w:t>
      </w: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 xml:space="preserve">. </w:t>
      </w:r>
      <w:proofErr w:type="spellStart"/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Пазлы</w:t>
      </w:r>
      <w:proofErr w:type="spellEnd"/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мягкие, </w:t>
      </w:r>
      <w:proofErr w:type="spellStart"/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maxi</w:t>
      </w:r>
      <w:proofErr w:type="spellEnd"/>
    </w:p>
    <w:p w:rsidR="000B2BF9" w:rsidRPr="00F72568" w:rsidRDefault="000B2BF9" w:rsidP="00F72568">
      <w:pPr>
        <w:shd w:val="clear" w:color="auto" w:fill="FFFFFF"/>
        <w:spacing w:after="0" w:line="240" w:lineRule="auto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 w:rsidRPr="00F72568">
        <w:rPr>
          <w:rFonts w:ascii="Times New Roman" w:hAnsi="Times New Roman"/>
          <w:i/>
          <w:iCs/>
          <w:color w:val="181818"/>
          <w:sz w:val="28"/>
          <w:szCs w:val="28"/>
          <w:u w:val="single"/>
          <w:lang w:eastAsia="ru-RU"/>
        </w:rPr>
        <w:t>Уголок речевого развития</w:t>
      </w: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 представлен сюжетными и предметными картинками, картотеками речевых игр, игр на классификацию, дидактическими играми, книгами.</w:t>
      </w:r>
    </w:p>
    <w:p w:rsidR="000B2BF9" w:rsidRPr="00F72568" w:rsidRDefault="000B2BF9" w:rsidP="00F72568">
      <w:pPr>
        <w:shd w:val="clear" w:color="auto" w:fill="FFFFFF"/>
        <w:spacing w:after="0" w:line="240" w:lineRule="auto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 w:rsidRPr="00F72568">
        <w:rPr>
          <w:rFonts w:ascii="Times New Roman" w:hAnsi="Times New Roman"/>
          <w:i/>
          <w:iCs/>
          <w:color w:val="181818"/>
          <w:sz w:val="28"/>
          <w:szCs w:val="28"/>
          <w:lang w:eastAsia="ru-RU"/>
        </w:rPr>
        <w:t>материалы по развитию речи и познавательной деятельности:</w:t>
      </w:r>
    </w:p>
    <w:p w:rsidR="000B2BF9" w:rsidRPr="00F72568" w:rsidRDefault="000B2BF9" w:rsidP="00F72568">
      <w:pPr>
        <w:shd w:val="clear" w:color="auto" w:fill="FFFFFF"/>
        <w:spacing w:after="0" w:line="240" w:lineRule="auto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1.Наборы картинок для группировки, до 4-6 в каждой группе: домашние животные, дикие животные, животные с детенышами, птицы, рыбы, деревья, цветы, овощи, фрукты, продукты питания, одежда, посуда, мебель, транспорт, предметы обихода.</w:t>
      </w:r>
    </w:p>
    <w:p w:rsidR="000B2BF9" w:rsidRPr="00F72568" w:rsidRDefault="000B2BF9" w:rsidP="00F72568">
      <w:pPr>
        <w:shd w:val="clear" w:color="auto" w:fill="FFFFFF"/>
        <w:spacing w:after="0" w:line="240" w:lineRule="auto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2.Наборы предметных картинок для последовательной группировки по разным признакам (назначению и т.п.).</w:t>
      </w:r>
    </w:p>
    <w:p w:rsidR="000B2BF9" w:rsidRPr="00F72568" w:rsidRDefault="000B2BF9" w:rsidP="00F72568">
      <w:pPr>
        <w:shd w:val="clear" w:color="auto" w:fill="FFFFFF"/>
        <w:spacing w:after="0" w:line="240" w:lineRule="auto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 xml:space="preserve">3.Серии из 3-4 картинок для установления последовательности событий (сказки, </w:t>
      </w:r>
      <w:proofErr w:type="spellStart"/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социобытовые</w:t>
      </w:r>
      <w:proofErr w:type="spellEnd"/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ситуации).</w:t>
      </w:r>
    </w:p>
    <w:p w:rsidR="000B2BF9" w:rsidRPr="00F72568" w:rsidRDefault="000B2BF9" w:rsidP="00F72568">
      <w:pPr>
        <w:shd w:val="clear" w:color="auto" w:fill="FFFFFF"/>
        <w:spacing w:after="0" w:line="240" w:lineRule="auto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4.Серии из 4 картинок: части суток (деятельность людей ближайшего окружения).</w:t>
      </w:r>
    </w:p>
    <w:p w:rsidR="000B2BF9" w:rsidRPr="00F72568" w:rsidRDefault="000B2BF9" w:rsidP="00F72568">
      <w:pPr>
        <w:shd w:val="clear" w:color="auto" w:fill="FFFFFF"/>
        <w:spacing w:after="0" w:line="240" w:lineRule="auto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5.Серии из 4 картинок: времена года (природа и сезонная деятельность людей).</w:t>
      </w:r>
    </w:p>
    <w:p w:rsidR="000B2BF9" w:rsidRPr="00F72568" w:rsidRDefault="000B2BF9" w:rsidP="00F72568">
      <w:pPr>
        <w:shd w:val="clear" w:color="auto" w:fill="FFFFFF"/>
        <w:spacing w:after="0" w:line="240" w:lineRule="auto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 xml:space="preserve">6.Сюжетные картинки крупного формата (с различной тематикой, близкой ребенку, сказочной, </w:t>
      </w:r>
      <w:proofErr w:type="spellStart"/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социобытовой</w:t>
      </w:r>
      <w:proofErr w:type="spellEnd"/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).</w:t>
      </w:r>
    </w:p>
    <w:p w:rsidR="000B2BF9" w:rsidRPr="00F72568" w:rsidRDefault="000B2BF9" w:rsidP="00F72568">
      <w:pPr>
        <w:shd w:val="clear" w:color="auto" w:fill="FFFFFF"/>
        <w:spacing w:after="0" w:line="240" w:lineRule="auto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7.Игрушки и тренажеры для воспитания правильного физиологического дыхания.</w:t>
      </w:r>
    </w:p>
    <w:p w:rsidR="000B2BF9" w:rsidRPr="009A0F11" w:rsidRDefault="006601B6" w:rsidP="002A4030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181818"/>
          <w:sz w:val="28"/>
          <w:szCs w:val="28"/>
          <w:lang w:eastAsia="ru-RU"/>
        </w:rPr>
      </w:pPr>
      <w:r>
        <w:rPr>
          <w:rFonts w:ascii="Times New Roman" w:hAnsi="Times New Roman"/>
          <w:color w:val="181818"/>
          <w:sz w:val="28"/>
          <w:szCs w:val="28"/>
          <w:lang w:eastAsia="ru-RU"/>
        </w:rPr>
        <w:pict>
          <v:shape id="_x0000_i1040" type="#_x0000_t75" style="width:220.2pt;height:2in">
            <v:imagedata r:id="rId18" o:title="" cropbottom="5097f"/>
          </v:shape>
        </w:pict>
      </w:r>
      <w:r w:rsidR="000B2BF9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 </w:t>
      </w:r>
      <w:r>
        <w:rPr>
          <w:rFonts w:ascii="Times New Roman" w:hAnsi="Times New Roman"/>
          <w:color w:val="181818"/>
          <w:sz w:val="28"/>
          <w:szCs w:val="28"/>
          <w:lang w:eastAsia="ru-RU"/>
        </w:rPr>
        <w:pict>
          <v:shape id="_x0000_i1041" type="#_x0000_t75" style="width:195.6pt;height:147pt">
            <v:imagedata r:id="rId19" o:title=""/>
          </v:shape>
        </w:pict>
      </w:r>
    </w:p>
    <w:p w:rsidR="000B2BF9" w:rsidRDefault="000B2BF9" w:rsidP="00F72568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bCs/>
          <w:color w:val="181818"/>
          <w:sz w:val="28"/>
          <w:szCs w:val="28"/>
          <w:lang w:eastAsia="ru-RU"/>
        </w:rPr>
      </w:pPr>
    </w:p>
    <w:p w:rsidR="000B2BF9" w:rsidRDefault="000B2BF9" w:rsidP="00F72568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bCs/>
          <w:color w:val="181818"/>
          <w:sz w:val="28"/>
          <w:szCs w:val="28"/>
          <w:lang w:eastAsia="ru-RU"/>
        </w:rPr>
      </w:pPr>
      <w:r>
        <w:rPr>
          <w:rFonts w:ascii="Times New Roman" w:hAnsi="Times New Roman"/>
          <w:b/>
          <w:bCs/>
          <w:color w:val="181818"/>
          <w:sz w:val="28"/>
          <w:szCs w:val="28"/>
          <w:lang w:eastAsia="ru-RU"/>
        </w:rPr>
        <w:t>Уголок Патриотического воспитания</w:t>
      </w:r>
    </w:p>
    <w:p w:rsidR="000B2BF9" w:rsidRPr="000D588B" w:rsidRDefault="000B2BF9" w:rsidP="000D588B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/>
          <w:b/>
          <w:bCs/>
          <w:sz w:val="28"/>
          <w:szCs w:val="28"/>
          <w:lang w:eastAsia="ru-RU"/>
        </w:rPr>
      </w:pPr>
      <w:r w:rsidRPr="000D588B">
        <w:rPr>
          <w:rFonts w:ascii="Times New Roman" w:hAnsi="Times New Roman"/>
          <w:sz w:val="28"/>
          <w:szCs w:val="28"/>
          <w:shd w:val="clear" w:color="auto" w:fill="FFFFFF"/>
        </w:rPr>
        <w:t xml:space="preserve">В младшей группе дети получают первоначальные знания о Родине. Акцент делается на самых простых деталях, чтобы малышам было под силу их освоить. В патриотическом уголке размещено фото президента РФ, герб, гимн и флаг. Также в патриотическом уголке </w:t>
      </w:r>
      <w:proofErr w:type="gramStart"/>
      <w:r w:rsidRPr="000D588B">
        <w:rPr>
          <w:rFonts w:ascii="Times New Roman" w:hAnsi="Times New Roman"/>
          <w:sz w:val="28"/>
          <w:szCs w:val="28"/>
          <w:shd w:val="clear" w:color="auto" w:fill="FFFFFF"/>
        </w:rPr>
        <w:t>размещена  информация</w:t>
      </w:r>
      <w:proofErr w:type="gramEnd"/>
      <w:r w:rsidRPr="000D588B">
        <w:rPr>
          <w:rFonts w:ascii="Times New Roman" w:hAnsi="Times New Roman"/>
          <w:sz w:val="28"/>
          <w:szCs w:val="28"/>
          <w:shd w:val="clear" w:color="auto" w:fill="FFFFFF"/>
        </w:rPr>
        <w:t xml:space="preserve"> о селе, в котором живут дети, о богатстве родного края, его растительном и животном мире. Девочкам будут интересны куклы в национальных костюмах, а мальчикам ― игрушки в виде военной техники с символами страны.</w:t>
      </w:r>
    </w:p>
    <w:p w:rsidR="000B2BF9" w:rsidRPr="006427BD" w:rsidRDefault="006601B6" w:rsidP="006427BD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bCs/>
          <w:color w:val="181818"/>
          <w:sz w:val="28"/>
          <w:szCs w:val="28"/>
          <w:lang w:eastAsia="ru-RU"/>
        </w:rPr>
      </w:pPr>
      <w:r>
        <w:rPr>
          <w:rFonts w:ascii="Times New Roman" w:hAnsi="Times New Roman"/>
          <w:b/>
          <w:bCs/>
          <w:color w:val="181818"/>
          <w:sz w:val="28"/>
          <w:szCs w:val="28"/>
          <w:lang w:eastAsia="ru-RU"/>
        </w:rPr>
        <w:lastRenderedPageBreak/>
        <w:pict>
          <v:shape id="_x0000_i1042" type="#_x0000_t75" style="width:294pt;height:153.6pt">
            <v:imagedata r:id="rId20" o:title="" croptop="2438f" cropbottom="15477f"/>
          </v:shape>
        </w:pict>
      </w:r>
    </w:p>
    <w:p w:rsidR="000B2BF9" w:rsidRDefault="000B2BF9" w:rsidP="00F72568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bCs/>
          <w:color w:val="181818"/>
          <w:sz w:val="28"/>
          <w:szCs w:val="28"/>
          <w:lang w:eastAsia="ru-RU"/>
        </w:rPr>
      </w:pPr>
    </w:p>
    <w:p w:rsidR="000B2BF9" w:rsidRPr="00F72568" w:rsidRDefault="000B2BF9" w:rsidP="000D588B">
      <w:pPr>
        <w:shd w:val="clear" w:color="auto" w:fill="FFFFFF"/>
        <w:spacing w:after="0" w:line="240" w:lineRule="auto"/>
        <w:ind w:firstLine="708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 w:rsidRPr="00F72568">
        <w:rPr>
          <w:rFonts w:ascii="Times New Roman" w:hAnsi="Times New Roman"/>
          <w:b/>
          <w:bCs/>
          <w:color w:val="181818"/>
          <w:sz w:val="28"/>
          <w:szCs w:val="28"/>
          <w:lang w:eastAsia="ru-RU"/>
        </w:rPr>
        <w:t>Центр «Природы» и «Экспериментирования».</w:t>
      </w:r>
    </w:p>
    <w:p w:rsidR="000B2BF9" w:rsidRPr="00F72568" w:rsidRDefault="000B2BF9" w:rsidP="00F72568">
      <w:pPr>
        <w:shd w:val="clear" w:color="auto" w:fill="FFFFFF"/>
        <w:spacing w:after="0" w:line="263" w:lineRule="atLeast"/>
        <w:ind w:firstLine="709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 w:rsidRPr="00F72568">
        <w:rPr>
          <w:rFonts w:ascii="Times New Roman" w:hAnsi="Times New Roman"/>
          <w:color w:val="000000"/>
          <w:sz w:val="28"/>
          <w:szCs w:val="28"/>
          <w:lang w:eastAsia="ru-RU"/>
        </w:rPr>
        <w:t>В</w:t>
      </w:r>
      <w:r w:rsidRPr="00F72568">
        <w:rPr>
          <w:rFonts w:ascii="Times New Roman" w:hAnsi="Times New Roman"/>
          <w:b/>
          <w:bCs/>
          <w:i/>
          <w:iCs/>
          <w:color w:val="000000"/>
          <w:sz w:val="28"/>
          <w:szCs w:val="28"/>
          <w:lang w:eastAsia="ru-RU"/>
        </w:rPr>
        <w:t> </w:t>
      </w:r>
      <w:r w:rsidRPr="00F72568">
        <w:rPr>
          <w:rFonts w:ascii="Times New Roman" w:hAnsi="Times New Roman"/>
          <w:color w:val="000000"/>
          <w:sz w:val="28"/>
          <w:szCs w:val="28"/>
          <w:lang w:eastAsia="ru-RU"/>
        </w:rPr>
        <w:t>центре</w:t>
      </w:r>
      <w:r w:rsidRPr="00F72568">
        <w:rPr>
          <w:rFonts w:ascii="Times New Roman" w:hAnsi="Times New Roman"/>
          <w:b/>
          <w:bCs/>
          <w:i/>
          <w:iCs/>
          <w:color w:val="000000"/>
          <w:sz w:val="28"/>
          <w:szCs w:val="28"/>
          <w:lang w:eastAsia="ru-RU"/>
        </w:rPr>
        <w:t> </w:t>
      </w:r>
      <w:r w:rsidRPr="00F72568">
        <w:rPr>
          <w:rFonts w:ascii="Times New Roman" w:hAnsi="Times New Roman"/>
          <w:color w:val="000000"/>
          <w:sz w:val="28"/>
          <w:szCs w:val="28"/>
          <w:lang w:eastAsia="ru-RU"/>
        </w:rPr>
        <w:t xml:space="preserve">созданы условия для обогащения представлений детей о многообразии природного мира, воспитания любви к природе и бережного отношения к ней. А </w:t>
      </w:r>
      <w:proofErr w:type="gramStart"/>
      <w:r w:rsidRPr="00F72568">
        <w:rPr>
          <w:rFonts w:ascii="Times New Roman" w:hAnsi="Times New Roman"/>
          <w:color w:val="000000"/>
          <w:sz w:val="28"/>
          <w:szCs w:val="28"/>
          <w:lang w:eastAsia="ru-RU"/>
        </w:rPr>
        <w:t>так же</w:t>
      </w:r>
      <w:proofErr w:type="gramEnd"/>
      <w:r w:rsidRPr="00F72568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приобщение детей к уходу за растениями, формирования начал экологической культуры. Так же сочетает в себе центр экспериментирования с природным материалом, сыпучими материалами, емкостями разной вместимости, календарем природы, комнатными растениями. Здесь же представлены книги и буклеты о временах года (стихи, иллюстрации). </w:t>
      </w:r>
    </w:p>
    <w:p w:rsidR="000B2BF9" w:rsidRPr="00F72568" w:rsidRDefault="000B2BF9" w:rsidP="002A4030">
      <w:pPr>
        <w:shd w:val="clear" w:color="auto" w:fill="FFFFFF"/>
        <w:spacing w:after="0" w:line="263" w:lineRule="atLeast"/>
        <w:ind w:firstLine="708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 w:rsidRPr="00F72568">
        <w:rPr>
          <w:rFonts w:ascii="Times New Roman" w:hAnsi="Times New Roman"/>
          <w:color w:val="000000"/>
          <w:sz w:val="28"/>
          <w:szCs w:val="28"/>
          <w:lang w:eastAsia="ru-RU"/>
        </w:rPr>
        <w:t>В центре </w:t>
      </w:r>
      <w:r w:rsidRPr="00F72568">
        <w:rPr>
          <w:rFonts w:ascii="Times New Roman" w:hAnsi="Times New Roman"/>
          <w:i/>
          <w:iCs/>
          <w:color w:val="000000"/>
          <w:sz w:val="28"/>
          <w:szCs w:val="28"/>
          <w:lang w:eastAsia="ru-RU"/>
        </w:rPr>
        <w:t>находятся игры по экологии:</w:t>
      </w:r>
    </w:p>
    <w:p w:rsidR="000B2BF9" w:rsidRPr="00F72568" w:rsidRDefault="000B2BF9" w:rsidP="00F72568">
      <w:pPr>
        <w:shd w:val="clear" w:color="auto" w:fill="FFFFFF"/>
        <w:spacing w:after="0" w:line="240" w:lineRule="auto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лото, собери цветок, части дерева, накорми животных, найди маму;</w:t>
      </w:r>
    </w:p>
    <w:p w:rsidR="000B2BF9" w:rsidRPr="00F72568" w:rsidRDefault="000B2BF9" w:rsidP="002A4030">
      <w:pPr>
        <w:shd w:val="clear" w:color="auto" w:fill="FFFFFF"/>
        <w:spacing w:after="0" w:line="240" w:lineRule="auto"/>
        <w:ind w:firstLine="708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 w:rsidRPr="00F72568">
        <w:rPr>
          <w:rFonts w:ascii="Times New Roman" w:hAnsi="Times New Roman"/>
          <w:i/>
          <w:iCs/>
          <w:color w:val="181818"/>
          <w:sz w:val="28"/>
          <w:szCs w:val="28"/>
          <w:lang w:eastAsia="ru-RU"/>
        </w:rPr>
        <w:t>Календарь природы</w:t>
      </w: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 xml:space="preserve">, на котором </w:t>
      </w:r>
      <w:proofErr w:type="gramStart"/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изображена  картина</w:t>
      </w:r>
      <w:proofErr w:type="gramEnd"/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с изображением времени года;  сюжетные картинки и фотографии с изображением деятельности детей в разное время года;  карточки с птицами, сюжетные картинки «Времена года».  </w:t>
      </w:r>
    </w:p>
    <w:p w:rsidR="000B2BF9" w:rsidRPr="00F72568" w:rsidRDefault="000B2BF9" w:rsidP="002A4030">
      <w:pPr>
        <w:shd w:val="clear" w:color="auto" w:fill="FFFFFF"/>
        <w:spacing w:after="0" w:line="240" w:lineRule="auto"/>
        <w:ind w:firstLine="708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Для формирования у детей интереса к исследовательской деятельности, представлений об окружающей природе и в целях развития их интеллекта создан </w:t>
      </w:r>
      <w:r w:rsidRPr="00F72568">
        <w:rPr>
          <w:rFonts w:ascii="Times New Roman" w:hAnsi="Times New Roman"/>
          <w:i/>
          <w:iCs/>
          <w:color w:val="181818"/>
          <w:sz w:val="28"/>
          <w:szCs w:val="28"/>
          <w:lang w:eastAsia="ru-RU"/>
        </w:rPr>
        <w:t>уголок экспериментирования.</w:t>
      </w:r>
    </w:p>
    <w:p w:rsidR="000B2BF9" w:rsidRPr="00F72568" w:rsidRDefault="000B2BF9" w:rsidP="002A4030">
      <w:pPr>
        <w:shd w:val="clear" w:color="auto" w:fill="FFFFFF"/>
        <w:spacing w:after="0" w:line="240" w:lineRule="auto"/>
        <w:ind w:firstLine="708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В процессе проведения несложных опытов, дети превращаются в любознательных испытателей. Мы вместе с детьми определяем свойства воды. Дети любят играть с водой - это вызывает у них положительные эмоции.</w:t>
      </w:r>
    </w:p>
    <w:p w:rsidR="000B2BF9" w:rsidRDefault="000B2BF9" w:rsidP="002A4030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/>
          <w:color w:val="181818"/>
          <w:sz w:val="28"/>
          <w:szCs w:val="28"/>
          <w:lang w:eastAsia="ru-RU"/>
        </w:rPr>
      </w:pP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В уголке находятся леечки, палочки для рыхления почвы, опрыскиватель, тряпочки, фартуки. Природный материал: песок, вода, глина, камешки, ракушки, деревяшки, различные плоды, семена, крупы.  Емкости разной вместимости, ложки, лопатки, воронки, сито, игрушки резиновые и пластмассовые для игр с водой. Зеркальце для игр с солнечным зайчиком. Лупы, «волшебные» очки – цветные «стеклышки» (из пластмассы). демонстрационный материал разных видов: железо, дерево, пластмасс, стекло; демонстрационный материал «Виды тканей».</w:t>
      </w:r>
    </w:p>
    <w:p w:rsidR="000B2BF9" w:rsidRDefault="000B2BF9" w:rsidP="002A4030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/>
          <w:color w:val="181818"/>
          <w:sz w:val="28"/>
          <w:szCs w:val="28"/>
          <w:lang w:eastAsia="ru-RU"/>
        </w:rPr>
      </w:pPr>
    </w:p>
    <w:p w:rsidR="000B2BF9" w:rsidRPr="00120145" w:rsidRDefault="006601B6" w:rsidP="00120145">
      <w:pPr>
        <w:shd w:val="clear" w:color="auto" w:fill="FFFFFF"/>
        <w:spacing w:after="0" w:line="240" w:lineRule="auto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>
        <w:rPr>
          <w:rFonts w:ascii="Arial" w:hAnsi="Arial" w:cs="Arial"/>
          <w:color w:val="181818"/>
          <w:sz w:val="28"/>
          <w:szCs w:val="28"/>
          <w:lang w:eastAsia="ru-RU"/>
        </w:rPr>
        <w:lastRenderedPageBreak/>
        <w:pict>
          <v:shape id="_x0000_i1043" type="#_x0000_t75" style="width:220.2pt;height:165pt">
            <v:imagedata r:id="rId21" o:title=""/>
          </v:shape>
        </w:pict>
      </w:r>
      <w:r w:rsidR="000B2BF9">
        <w:rPr>
          <w:rFonts w:ascii="Arial" w:hAnsi="Arial" w:cs="Arial"/>
          <w:color w:val="181818"/>
          <w:sz w:val="28"/>
          <w:szCs w:val="28"/>
          <w:lang w:eastAsia="ru-RU"/>
        </w:rPr>
        <w:t xml:space="preserve">  </w:t>
      </w:r>
      <w:r>
        <w:rPr>
          <w:rFonts w:ascii="Arial" w:hAnsi="Arial" w:cs="Arial"/>
          <w:color w:val="181818"/>
          <w:sz w:val="28"/>
          <w:szCs w:val="28"/>
          <w:lang w:eastAsia="ru-RU"/>
        </w:rPr>
        <w:pict>
          <v:shape id="_x0000_i1044" type="#_x0000_t75" style="width:220.2pt;height:165pt">
            <v:imagedata r:id="rId22" o:title=""/>
          </v:shape>
        </w:pict>
      </w:r>
    </w:p>
    <w:p w:rsidR="000B2BF9" w:rsidRDefault="000B2BF9" w:rsidP="00F72568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bCs/>
          <w:color w:val="181818"/>
          <w:sz w:val="28"/>
          <w:szCs w:val="28"/>
          <w:lang w:eastAsia="ru-RU"/>
        </w:rPr>
      </w:pPr>
    </w:p>
    <w:p w:rsidR="000B2BF9" w:rsidRPr="00F72568" w:rsidRDefault="000B2BF9" w:rsidP="00F72568">
      <w:pPr>
        <w:shd w:val="clear" w:color="auto" w:fill="FFFFFF"/>
        <w:spacing w:after="0" w:line="240" w:lineRule="auto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>
        <w:rPr>
          <w:rFonts w:ascii="Times New Roman" w:hAnsi="Times New Roman"/>
          <w:b/>
          <w:bCs/>
          <w:color w:val="181818"/>
          <w:sz w:val="28"/>
          <w:szCs w:val="28"/>
          <w:lang w:eastAsia="ru-RU"/>
        </w:rPr>
        <w:tab/>
        <w:t>Уголок уединения.</w:t>
      </w:r>
    </w:p>
    <w:p w:rsidR="000B2BF9" w:rsidRDefault="000B2BF9" w:rsidP="00341A70">
      <w:pPr>
        <w:jc w:val="both"/>
        <w:rPr>
          <w:rFonts w:ascii="Times New Roman" w:hAnsi="Times New Roman"/>
          <w:sz w:val="28"/>
          <w:szCs w:val="24"/>
          <w:lang w:eastAsia="en-US"/>
        </w:rPr>
      </w:pPr>
      <w:r>
        <w:rPr>
          <w:rFonts w:ascii="Times New Roman" w:hAnsi="Times New Roman"/>
          <w:sz w:val="24"/>
          <w:szCs w:val="24"/>
          <w:lang w:eastAsia="en-US"/>
        </w:rPr>
        <w:tab/>
      </w:r>
      <w:r w:rsidRPr="00341A70">
        <w:rPr>
          <w:rFonts w:ascii="Times New Roman" w:hAnsi="Times New Roman"/>
          <w:sz w:val="28"/>
          <w:szCs w:val="24"/>
          <w:lang w:eastAsia="en-US"/>
        </w:rPr>
        <w:t xml:space="preserve">В шумном пространстве игровой комнаты имеется островок тишины и спокойствия, «Уголок уединения». Если ребенок устал от шума и хочет побыть в тишине, он может пойти в уголок уединения и релаксации. </w:t>
      </w:r>
    </w:p>
    <w:p w:rsidR="000B2BF9" w:rsidRPr="009A0F11" w:rsidRDefault="000B2BF9" w:rsidP="009A0F11">
      <w:pPr>
        <w:pStyle w:val="c12c17"/>
        <w:shd w:val="clear" w:color="auto" w:fill="FFFFFF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9A0F11">
        <w:rPr>
          <w:rStyle w:val="c0"/>
          <w:sz w:val="28"/>
          <w:szCs w:val="28"/>
        </w:rPr>
        <w:t>Предметная развивающая среда ДОУ должна обеспечивать всестороннее развитие личности ребенка, это та система, которая обеспечивает жизнедеятельность детей и их полноценное развитие, формирование основ базовой культуры личности, всестороннего развитие психических и физических качеств в соответствии с ФГОС ДО.</w:t>
      </w:r>
    </w:p>
    <w:p w:rsidR="000B2BF9" w:rsidRPr="009A0F11" w:rsidRDefault="000B2BF9" w:rsidP="000D588B">
      <w:pPr>
        <w:ind w:firstLine="708"/>
        <w:jc w:val="both"/>
        <w:rPr>
          <w:rFonts w:ascii="Times New Roman" w:hAnsi="Times New Roman"/>
          <w:sz w:val="28"/>
          <w:szCs w:val="28"/>
          <w:lang w:eastAsia="en-US"/>
        </w:rPr>
      </w:pPr>
      <w:r w:rsidRPr="009A0F11">
        <w:rPr>
          <w:rStyle w:val="c0"/>
          <w:rFonts w:ascii="Times New Roman" w:hAnsi="Times New Roman"/>
          <w:sz w:val="28"/>
          <w:szCs w:val="28"/>
        </w:rPr>
        <w:t>Участок группы также является частью развивающего пространства группы, в пределах которого осуществляется свободная двигательная и игровая деятельность детей</w:t>
      </w:r>
    </w:p>
    <w:p w:rsidR="000B2BF9" w:rsidRDefault="006601B6" w:rsidP="000D588B">
      <w:pPr>
        <w:jc w:val="center"/>
        <w:rPr>
          <w:rFonts w:ascii="Times New Roman" w:hAnsi="Times New Roman"/>
          <w:sz w:val="28"/>
          <w:szCs w:val="28"/>
          <w:lang w:eastAsia="en-US"/>
        </w:rPr>
      </w:pPr>
      <w:r>
        <w:rPr>
          <w:rFonts w:ascii="Times New Roman" w:hAnsi="Times New Roman"/>
          <w:sz w:val="28"/>
          <w:szCs w:val="28"/>
          <w:lang w:eastAsia="en-US"/>
        </w:rPr>
        <w:pict>
          <v:shape id="_x0000_i1045" type="#_x0000_t75" style="width:195.6pt;height:147pt">
            <v:imagedata r:id="rId23" o:title=""/>
          </v:shape>
        </w:pict>
      </w:r>
      <w:r w:rsidR="000B2BF9">
        <w:rPr>
          <w:rFonts w:ascii="Times New Roman" w:hAnsi="Times New Roman"/>
          <w:sz w:val="28"/>
          <w:szCs w:val="28"/>
          <w:lang w:eastAsia="en-US"/>
        </w:rPr>
        <w:t xml:space="preserve">              </w:t>
      </w:r>
      <w:r>
        <w:rPr>
          <w:rFonts w:ascii="Times New Roman" w:hAnsi="Times New Roman"/>
          <w:sz w:val="28"/>
          <w:szCs w:val="28"/>
          <w:lang w:eastAsia="en-US"/>
        </w:rPr>
        <w:pict>
          <v:shape id="_x0000_i1046" type="#_x0000_t75" style="width:195.6pt;height:147pt">
            <v:imagedata r:id="rId24" o:title=""/>
          </v:shape>
        </w:pict>
      </w:r>
    </w:p>
    <w:p w:rsidR="000B2BF9" w:rsidRDefault="000B2BF9" w:rsidP="009A0F11">
      <w:pPr>
        <w:jc w:val="both"/>
        <w:rPr>
          <w:rFonts w:ascii="Times New Roman" w:hAnsi="Times New Roman"/>
          <w:sz w:val="28"/>
          <w:szCs w:val="28"/>
          <w:lang w:eastAsia="en-US"/>
        </w:rPr>
      </w:pPr>
    </w:p>
    <w:p w:rsidR="000B2BF9" w:rsidRPr="006427BD" w:rsidRDefault="006601B6" w:rsidP="000D588B">
      <w:pPr>
        <w:jc w:val="center"/>
        <w:rPr>
          <w:rFonts w:ascii="Times New Roman" w:hAnsi="Times New Roman"/>
          <w:sz w:val="28"/>
          <w:szCs w:val="28"/>
          <w:lang w:eastAsia="en-US"/>
        </w:rPr>
      </w:pPr>
      <w:r>
        <w:rPr>
          <w:rFonts w:ascii="Times New Roman" w:hAnsi="Times New Roman"/>
          <w:sz w:val="28"/>
          <w:szCs w:val="28"/>
          <w:lang w:eastAsia="en-US"/>
        </w:rPr>
        <w:pict>
          <v:shape id="_x0000_i1047" type="#_x0000_t75" style="width:171.6pt;height:128.4pt">
            <v:imagedata r:id="rId25" o:title=""/>
          </v:shape>
        </w:pict>
      </w:r>
      <w:r w:rsidR="000B2BF9">
        <w:rPr>
          <w:rFonts w:ascii="Times New Roman" w:hAnsi="Times New Roman"/>
          <w:sz w:val="28"/>
          <w:szCs w:val="28"/>
          <w:lang w:eastAsia="en-US"/>
        </w:rPr>
        <w:t xml:space="preserve">              </w:t>
      </w:r>
      <w:r>
        <w:rPr>
          <w:rFonts w:ascii="Times New Roman" w:hAnsi="Times New Roman"/>
          <w:sz w:val="28"/>
          <w:szCs w:val="28"/>
          <w:lang w:eastAsia="en-US"/>
        </w:rPr>
        <w:pict>
          <v:shape id="_x0000_i1048" type="#_x0000_t75" style="width:183.6pt;height:138pt">
            <v:imagedata r:id="rId26" o:title=""/>
          </v:shape>
        </w:pict>
      </w:r>
    </w:p>
    <w:p w:rsidR="000B2BF9" w:rsidRPr="00F72568" w:rsidRDefault="000B2BF9" w:rsidP="00F72568">
      <w:pPr>
        <w:shd w:val="clear" w:color="auto" w:fill="FFFFFF"/>
        <w:spacing w:after="0" w:line="240" w:lineRule="auto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>
        <w:rPr>
          <w:rFonts w:ascii="Times New Roman" w:hAnsi="Times New Roman"/>
          <w:color w:val="181818"/>
          <w:sz w:val="32"/>
          <w:szCs w:val="28"/>
          <w:lang w:eastAsia="ru-RU"/>
        </w:rPr>
        <w:lastRenderedPageBreak/>
        <w:t> </w:t>
      </w:r>
      <w:r>
        <w:rPr>
          <w:rFonts w:ascii="Times New Roman" w:hAnsi="Times New Roman"/>
          <w:color w:val="181818"/>
          <w:sz w:val="32"/>
          <w:szCs w:val="28"/>
          <w:lang w:eastAsia="ru-RU"/>
        </w:rPr>
        <w:tab/>
      </w: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Таким образом, разнообразие и богатство сенсорных впечатлений, дает возможность свободного подхода к каждому центру в группе, способствует эмоциональному и интеллектуальному развитию воспитанников. Наша развивающая среда вызывает у детей чувство радости, эмоционально-положительного отношения, обогащает новыми знаниями и впечатлениями, побуждает к активной творческой деятельности.</w:t>
      </w:r>
    </w:p>
    <w:p w:rsidR="000B2BF9" w:rsidRPr="00F72568" w:rsidRDefault="000B2BF9" w:rsidP="009A0F11">
      <w:pPr>
        <w:shd w:val="clear" w:color="auto" w:fill="FFFFFF"/>
        <w:spacing w:after="0" w:line="240" w:lineRule="auto"/>
        <w:ind w:firstLine="708"/>
        <w:jc w:val="both"/>
        <w:rPr>
          <w:rFonts w:ascii="Arial" w:hAnsi="Arial" w:cs="Arial"/>
          <w:color w:val="181818"/>
          <w:sz w:val="28"/>
          <w:szCs w:val="28"/>
          <w:lang w:eastAsia="ru-RU"/>
        </w:rPr>
      </w:pPr>
      <w:r w:rsidRPr="00F72568">
        <w:rPr>
          <w:rFonts w:ascii="Times New Roman" w:hAnsi="Times New Roman"/>
          <w:color w:val="181818"/>
          <w:sz w:val="28"/>
          <w:szCs w:val="28"/>
          <w:lang w:eastAsia="ru-RU"/>
        </w:rPr>
        <w:t>В своей группе мы стараемся создавать комфортную предметно-пространственную среду, соответствующую возрастным, гендерным, индивидуальным особенностям детей.</w:t>
      </w:r>
    </w:p>
    <w:p w:rsidR="000B2BF9" w:rsidRDefault="000B2BF9" w:rsidP="00F72568">
      <w:pPr>
        <w:jc w:val="both"/>
        <w:rPr>
          <w:rFonts w:ascii="Times New Roman" w:hAnsi="Times New Roman"/>
          <w:sz w:val="28"/>
          <w:szCs w:val="28"/>
          <w:lang w:eastAsia="en-US"/>
        </w:rPr>
      </w:pPr>
    </w:p>
    <w:p w:rsidR="000B2BF9" w:rsidRDefault="000B2BF9" w:rsidP="00F72568">
      <w:pPr>
        <w:jc w:val="both"/>
        <w:rPr>
          <w:rFonts w:ascii="Times New Roman" w:hAnsi="Times New Roman"/>
          <w:sz w:val="28"/>
          <w:szCs w:val="28"/>
          <w:lang w:eastAsia="en-US"/>
        </w:rPr>
      </w:pPr>
    </w:p>
    <w:p w:rsidR="000B2BF9" w:rsidRPr="00F72568" w:rsidRDefault="000B2BF9" w:rsidP="00F72568">
      <w:pPr>
        <w:jc w:val="both"/>
        <w:rPr>
          <w:rFonts w:ascii="Times New Roman" w:hAnsi="Times New Roman"/>
          <w:sz w:val="28"/>
          <w:szCs w:val="28"/>
          <w:lang w:eastAsia="en-US"/>
        </w:rPr>
      </w:pPr>
    </w:p>
    <w:sectPr w:rsidR="000B2BF9" w:rsidRPr="00F72568" w:rsidSect="00C8019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oNotTrackMoves/>
  <w:defaultTabStop w:val="708"/>
  <w:characterSpacingControl w:val="doNotCompress"/>
  <w:compat>
    <w:applyBreakingRules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C13F35"/>
    <w:rsid w:val="000A6B32"/>
    <w:rsid w:val="000B2BF9"/>
    <w:rsid w:val="000D588B"/>
    <w:rsid w:val="00120145"/>
    <w:rsid w:val="002411F3"/>
    <w:rsid w:val="002A4030"/>
    <w:rsid w:val="00341A70"/>
    <w:rsid w:val="00367EAF"/>
    <w:rsid w:val="0038630B"/>
    <w:rsid w:val="003A504A"/>
    <w:rsid w:val="003D2693"/>
    <w:rsid w:val="004A6376"/>
    <w:rsid w:val="00572952"/>
    <w:rsid w:val="005828CB"/>
    <w:rsid w:val="005A2DCC"/>
    <w:rsid w:val="006427BD"/>
    <w:rsid w:val="006601B6"/>
    <w:rsid w:val="00663A1A"/>
    <w:rsid w:val="00821D12"/>
    <w:rsid w:val="00842351"/>
    <w:rsid w:val="0089632D"/>
    <w:rsid w:val="00897062"/>
    <w:rsid w:val="008B5BBD"/>
    <w:rsid w:val="009900E3"/>
    <w:rsid w:val="009A0F11"/>
    <w:rsid w:val="00A61238"/>
    <w:rsid w:val="00B16FFA"/>
    <w:rsid w:val="00C13F35"/>
    <w:rsid w:val="00C16D72"/>
    <w:rsid w:val="00C57FEB"/>
    <w:rsid w:val="00C7764E"/>
    <w:rsid w:val="00C80190"/>
    <w:rsid w:val="00DE5DFB"/>
    <w:rsid w:val="00DF4942"/>
    <w:rsid w:val="00E0274B"/>
    <w:rsid w:val="00E17FE7"/>
    <w:rsid w:val="00F44439"/>
    <w:rsid w:val="00F57FA2"/>
    <w:rsid w:val="00F72568"/>
    <w:rsid w:val="00FF29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5:docId w15:val="{112CC493-94A9-4341-82CE-9E786A2A22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80190"/>
    <w:pPr>
      <w:spacing w:after="160" w:line="259" w:lineRule="auto"/>
    </w:pPr>
    <w:rPr>
      <w:sz w:val="22"/>
      <w:szCs w:val="22"/>
      <w:lang w:eastAsia="zh-TW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rsid w:val="00DF494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link w:val="a3"/>
    <w:uiPriority w:val="99"/>
    <w:semiHidden/>
    <w:locked/>
    <w:rsid w:val="00DF4942"/>
    <w:rPr>
      <w:rFonts w:ascii="Tahoma" w:hAnsi="Tahoma" w:cs="Tahoma"/>
      <w:sz w:val="16"/>
      <w:szCs w:val="16"/>
    </w:rPr>
  </w:style>
  <w:style w:type="paragraph" w:customStyle="1" w:styleId="msolistparagraph0">
    <w:name w:val="msolistparagraph"/>
    <w:basedOn w:val="a"/>
    <w:uiPriority w:val="99"/>
    <w:rsid w:val="00F72568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msolistparagraphcxspmiddle">
    <w:name w:val="msolistparagraphcxspmiddle"/>
    <w:basedOn w:val="a"/>
    <w:uiPriority w:val="99"/>
    <w:rsid w:val="00F72568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msolistparagraphcxsplast">
    <w:name w:val="msolistparagraphcxsplast"/>
    <w:basedOn w:val="a"/>
    <w:uiPriority w:val="99"/>
    <w:rsid w:val="00F72568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c12c17">
    <w:name w:val="c12 c17"/>
    <w:basedOn w:val="a"/>
    <w:uiPriority w:val="99"/>
    <w:rsid w:val="00C57FEB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c0">
    <w:name w:val="c0"/>
    <w:uiPriority w:val="99"/>
    <w:rsid w:val="00C57FEB"/>
    <w:rPr>
      <w:rFonts w:cs="Times New Roman"/>
    </w:rPr>
  </w:style>
  <w:style w:type="paragraph" w:customStyle="1" w:styleId="c15c17">
    <w:name w:val="c15 c17"/>
    <w:basedOn w:val="a"/>
    <w:uiPriority w:val="99"/>
    <w:rsid w:val="00C57FEB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c1">
    <w:name w:val="c1"/>
    <w:uiPriority w:val="99"/>
    <w:rsid w:val="00C57FEB"/>
    <w:rPr>
      <w:rFonts w:cs="Times New Roman"/>
    </w:rPr>
  </w:style>
  <w:style w:type="character" w:customStyle="1" w:styleId="c2">
    <w:name w:val="c2"/>
    <w:uiPriority w:val="99"/>
    <w:rsid w:val="00C57FEB"/>
    <w:rPr>
      <w:rFonts w:cs="Times New Roman"/>
    </w:rPr>
  </w:style>
  <w:style w:type="character" w:customStyle="1" w:styleId="c1c19">
    <w:name w:val="c1 c19"/>
    <w:uiPriority w:val="99"/>
    <w:rsid w:val="00C57FEB"/>
    <w:rPr>
      <w:rFonts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166290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6290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6295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6629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6629630">
              <w:marLeft w:val="0"/>
              <w:marRight w:val="0"/>
              <w:marTop w:val="225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6629152">
                  <w:marLeft w:val="-375"/>
                  <w:marRight w:val="-37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66293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66297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66293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66294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66291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66298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662922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662927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662918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single" w:sz="6" w:space="0" w:color="DDDCDA"/>
                                                        <w:left w:val="single" w:sz="6" w:space="0" w:color="DDDCDA"/>
                                                        <w:bottom w:val="single" w:sz="6" w:space="0" w:color="DDDCDA"/>
                                                        <w:right w:val="single" w:sz="6" w:space="0" w:color="DDDCDA"/>
                                                      </w:divBdr>
                                                      <w:divsChild>
                                                        <w:div w:id="21662912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166292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66292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66294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66295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6629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66296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662981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662980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66291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662968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66291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662912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11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16629705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21662910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  <w:div w:id="21662970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1662974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166292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662985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11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16629677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21662924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  <w:div w:id="21662966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16629144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166292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662929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11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16629735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21662940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  <w:div w:id="21662963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1662946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166297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662918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31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16629569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216629110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  <w:div w:id="21662949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16629571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1662973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66294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21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1662985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  <w:div w:id="21662970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1662945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216629403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1662986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662939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17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16629427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  <w:div w:id="21662936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16629498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216629899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21662987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66291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662940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61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16629789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  <w:div w:id="21662978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16629541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21662921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1662915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662937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18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16629807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216629293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  <w:div w:id="21662936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1662934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166291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662960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35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16629525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  <w:div w:id="21662986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16629301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21662916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1662951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662944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55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16629649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216629198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  <w:div w:id="21662981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1662917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166297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662933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38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1662956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  <w:div w:id="21662973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16629368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216629662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1662987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662918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52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16629555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  <w:div w:id="21662962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16629321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216629409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166292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66297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166292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66293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662916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662973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6629866">
                                                      <w:marLeft w:val="0"/>
                                                      <w:marRight w:val="0"/>
                                                      <w:marTop w:val="100"/>
                                                      <w:marBottom w:val="1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6629377">
                                                          <w:marLeft w:val="0"/>
                                                          <w:marRight w:val="0"/>
                                                          <w:marTop w:val="100"/>
                                                          <w:marBottom w:val="100"/>
                                                          <w:divBdr>
                                                            <w:top w:val="none" w:sz="0" w:space="0" w:color="EBEBEB"/>
                                                            <w:left w:val="none" w:sz="0" w:space="0" w:color="EBEBEB"/>
                                                            <w:bottom w:val="none" w:sz="0" w:space="0" w:color="EBEBEB"/>
                                                            <w:right w:val="none" w:sz="0" w:space="0" w:color="EBEBEB"/>
                                                          </w:divBdr>
                                                          <w:divsChild>
                                                            <w:div w:id="2166294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66298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66294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66297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662923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66293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66294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662920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662980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29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662984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662955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662915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662920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89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662962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6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83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662964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6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09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662966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76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16629417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662971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10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  <w:div w:id="21662972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12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20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1662914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166292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66298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66298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662952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6629775">
                                                      <w:marLeft w:val="0"/>
                                                      <w:marRight w:val="0"/>
                                                      <w:marTop w:val="100"/>
                                                      <w:marBottom w:val="1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6629479">
                                                          <w:marLeft w:val="0"/>
                                                          <w:marRight w:val="0"/>
                                                          <w:marTop w:val="100"/>
                                                          <w:marBottom w:val="100"/>
                                                          <w:divBdr>
                                                            <w:top w:val="none" w:sz="0" w:space="0" w:color="EBEBEB"/>
                                                            <w:left w:val="none" w:sz="0" w:space="0" w:color="EBEBEB"/>
                                                            <w:bottom w:val="none" w:sz="0" w:space="0" w:color="EBEBEB"/>
                                                            <w:right w:val="none" w:sz="0" w:space="0" w:color="EBEBEB"/>
                                                          </w:divBdr>
                                                          <w:divsChild>
                                                            <w:div w:id="2166294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66292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66295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662923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662938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662952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662946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66298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662925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57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66296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662959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66297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662930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10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  <w:div w:id="21662951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12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43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16629660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662962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75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662973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6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69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662975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13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1662932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166292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66296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662934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662916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6629528">
                                                      <w:marLeft w:val="0"/>
                                                      <w:marRight w:val="0"/>
                                                      <w:marTop w:val="100"/>
                                                      <w:marBottom w:val="1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6629725">
                                                          <w:marLeft w:val="0"/>
                                                          <w:marRight w:val="0"/>
                                                          <w:marTop w:val="100"/>
                                                          <w:marBottom w:val="100"/>
                                                          <w:divBdr>
                                                            <w:top w:val="none" w:sz="0" w:space="0" w:color="EBEBEB"/>
                                                            <w:left w:val="none" w:sz="0" w:space="0" w:color="EBEBEB"/>
                                                            <w:bottom w:val="none" w:sz="0" w:space="0" w:color="EBEBEB"/>
                                                            <w:right w:val="none" w:sz="0" w:space="0" w:color="EBEBEB"/>
                                                          </w:divBdr>
                                                          <w:divsChild>
                                                            <w:div w:id="2166294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66298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66296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662919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662945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662916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662915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662911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662967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82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66296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66296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66292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662916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12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54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1662942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662920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12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662940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10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  <w:div w:id="21662949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6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72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662953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56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16629428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662966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6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85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166292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66297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662952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662934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6629584">
                                                      <w:marLeft w:val="0"/>
                                                      <w:marRight w:val="0"/>
                                                      <w:marTop w:val="100"/>
                                                      <w:marBottom w:val="1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6629537">
                                                          <w:marLeft w:val="0"/>
                                                          <w:marRight w:val="0"/>
                                                          <w:marTop w:val="100"/>
                                                          <w:marBottom w:val="100"/>
                                                          <w:divBdr>
                                                            <w:top w:val="none" w:sz="0" w:space="0" w:color="EBEBEB"/>
                                                            <w:left w:val="none" w:sz="0" w:space="0" w:color="EBEBEB"/>
                                                            <w:bottom w:val="none" w:sz="0" w:space="0" w:color="EBEBEB"/>
                                                            <w:right w:val="none" w:sz="0" w:space="0" w:color="EBEBEB"/>
                                                          </w:divBdr>
                                                          <w:divsChild>
                                                            <w:div w:id="2166295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66295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66294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66291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66291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662978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662915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66298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662941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62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66298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662963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662980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662939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56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662939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12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12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16629611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662948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26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16629234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662955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10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  <w:div w:id="21662982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6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54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662989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6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32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166293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66298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662959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662923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6629166">
                                                      <w:marLeft w:val="0"/>
                                                      <w:marRight w:val="0"/>
                                                      <w:marTop w:val="100"/>
                                                      <w:marBottom w:val="1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6629311">
                                                          <w:marLeft w:val="0"/>
                                                          <w:marRight w:val="0"/>
                                                          <w:marTop w:val="100"/>
                                                          <w:marBottom w:val="100"/>
                                                          <w:divBdr>
                                                            <w:top w:val="none" w:sz="0" w:space="0" w:color="EBEBEB"/>
                                                            <w:left w:val="none" w:sz="0" w:space="0" w:color="EBEBEB"/>
                                                            <w:bottom w:val="none" w:sz="0" w:space="0" w:color="EBEBEB"/>
                                                            <w:right w:val="none" w:sz="0" w:space="0" w:color="EBEBEB"/>
                                                          </w:divBdr>
                                                          <w:divsChild>
                                                            <w:div w:id="2166291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66298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66297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662954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66295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662922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662921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662938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662919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22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66293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662910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66293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662938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27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662949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6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52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662959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6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43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662972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12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44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16629217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662974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56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16629298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662989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10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166293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66294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662970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662987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6629401">
                                                      <w:marLeft w:val="0"/>
                                                      <w:marRight w:val="0"/>
                                                      <w:marTop w:val="100"/>
                                                      <w:marBottom w:val="1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6629518">
                                                          <w:marLeft w:val="0"/>
                                                          <w:marRight w:val="0"/>
                                                          <w:marTop w:val="100"/>
                                                          <w:marBottom w:val="100"/>
                                                          <w:divBdr>
                                                            <w:top w:val="none" w:sz="0" w:space="0" w:color="EBEBEB"/>
                                                            <w:left w:val="none" w:sz="0" w:space="0" w:color="EBEBEB"/>
                                                            <w:bottom w:val="none" w:sz="0" w:space="0" w:color="EBEBEB"/>
                                                            <w:right w:val="none" w:sz="0" w:space="0" w:color="EBEBEB"/>
                                                          </w:divBdr>
                                                          <w:divsChild>
                                                            <w:div w:id="2166293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66291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66295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662921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662953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66291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662930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662970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662924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6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47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662933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54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66293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6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40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662935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10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  <w:div w:id="21662939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12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26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16629835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662957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30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1662926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662950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662919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66295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662949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57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166293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66298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66295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662976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6629650">
                                                      <w:marLeft w:val="0"/>
                                                      <w:marRight w:val="0"/>
                                                      <w:marTop w:val="100"/>
                                                      <w:marBottom w:val="1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6629534">
                                                          <w:marLeft w:val="0"/>
                                                          <w:marRight w:val="0"/>
                                                          <w:marTop w:val="100"/>
                                                          <w:marBottom w:val="100"/>
                                                          <w:divBdr>
                                                            <w:top w:val="none" w:sz="0" w:space="0" w:color="EBEBEB"/>
                                                            <w:left w:val="none" w:sz="0" w:space="0" w:color="EBEBEB"/>
                                                            <w:bottom w:val="none" w:sz="0" w:space="0" w:color="EBEBEB"/>
                                                            <w:right w:val="none" w:sz="0" w:space="0" w:color="EBEBEB"/>
                                                          </w:divBdr>
                                                          <w:divsChild>
                                                            <w:div w:id="2166291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66297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66292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662932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662960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662939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662979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662941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66293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72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66296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662955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66292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662915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6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49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662918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12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61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16629688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662945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6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46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662965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68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662965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57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16629227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662989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10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166294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66296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166294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66292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662913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662941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6629731">
                                                      <w:marLeft w:val="0"/>
                                                      <w:marRight w:val="0"/>
                                                      <w:marTop w:val="100"/>
                                                      <w:marBottom w:val="1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6629887">
                                                          <w:marLeft w:val="0"/>
                                                          <w:marRight w:val="0"/>
                                                          <w:marTop w:val="100"/>
                                                          <w:marBottom w:val="100"/>
                                                          <w:divBdr>
                                                            <w:top w:val="none" w:sz="0" w:space="0" w:color="EBEBEB"/>
                                                            <w:left w:val="none" w:sz="0" w:space="0" w:color="EBEBEB"/>
                                                            <w:bottom w:val="none" w:sz="0" w:space="0" w:color="EBEBEB"/>
                                                            <w:right w:val="none" w:sz="0" w:space="0" w:color="EBEBEB"/>
                                                          </w:divBdr>
                                                          <w:divsChild>
                                                            <w:div w:id="2166291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66298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66291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662983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662944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662918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662924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662969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662965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68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66296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662963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662987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662910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25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662914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10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  <w:div w:id="21662926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25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16629371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662932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6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84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662956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6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26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662988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12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26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16629645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166294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66297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662935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662984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6629343">
                                                      <w:marLeft w:val="0"/>
                                                      <w:marRight w:val="0"/>
                                                      <w:marTop w:val="100"/>
                                                      <w:marBottom w:val="1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6629420">
                                                          <w:marLeft w:val="0"/>
                                                          <w:marRight w:val="0"/>
                                                          <w:marTop w:val="100"/>
                                                          <w:marBottom w:val="100"/>
                                                          <w:divBdr>
                                                            <w:top w:val="none" w:sz="0" w:space="0" w:color="EBEBEB"/>
                                                            <w:left w:val="none" w:sz="0" w:space="0" w:color="EBEBEB"/>
                                                            <w:bottom w:val="none" w:sz="0" w:space="0" w:color="EBEBEB"/>
                                                            <w:right w:val="none" w:sz="0" w:space="0" w:color="EBEBEB"/>
                                                          </w:divBdr>
                                                          <w:divsChild>
                                                            <w:div w:id="21662958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66295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66292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662952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66295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662929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662928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662965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662917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54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662920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87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16629805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662928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12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22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16629687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662938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10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  <w:div w:id="21662942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6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50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662947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6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78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66298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662979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66298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662927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35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166294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66297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66291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662925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6629187">
                                                      <w:marLeft w:val="0"/>
                                                      <w:marRight w:val="0"/>
                                                      <w:marTop w:val="100"/>
                                                      <w:marBottom w:val="1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6629506">
                                                          <w:marLeft w:val="0"/>
                                                          <w:marRight w:val="0"/>
                                                          <w:marTop w:val="100"/>
                                                          <w:marBottom w:val="100"/>
                                                          <w:divBdr>
                                                            <w:top w:val="none" w:sz="0" w:space="0" w:color="EBEBEB"/>
                                                            <w:left w:val="none" w:sz="0" w:space="0" w:color="EBEBEB"/>
                                                            <w:bottom w:val="none" w:sz="0" w:space="0" w:color="EBEBEB"/>
                                                            <w:right w:val="none" w:sz="0" w:space="0" w:color="EBEBEB"/>
                                                          </w:divBdr>
                                                          <w:divsChild>
                                                            <w:div w:id="2166298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66291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66298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66292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662947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66294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662975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662971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662931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12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58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16629515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662941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71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662943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6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60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66294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6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64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662958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74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16629717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662972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10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66296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66294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66299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662946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54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16629760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216629324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216629305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1662946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166295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66294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662956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662916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6629794">
                                                      <w:marLeft w:val="0"/>
                                                      <w:marRight w:val="0"/>
                                                      <w:marTop w:val="100"/>
                                                      <w:marBottom w:val="1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6629372">
                                                          <w:marLeft w:val="0"/>
                                                          <w:marRight w:val="0"/>
                                                          <w:marTop w:val="100"/>
                                                          <w:marBottom w:val="100"/>
                                                          <w:divBdr>
                                                            <w:top w:val="none" w:sz="0" w:space="0" w:color="EBEBEB"/>
                                                            <w:left w:val="none" w:sz="0" w:space="0" w:color="EBEBEB"/>
                                                            <w:bottom w:val="none" w:sz="0" w:space="0" w:color="EBEBEB"/>
                                                            <w:right w:val="none" w:sz="0" w:space="0" w:color="EBEBEB"/>
                                                          </w:divBdr>
                                                          <w:divsChild>
                                                            <w:div w:id="2166293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66291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66293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66293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662983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66298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662975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662923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662970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25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662982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662984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662961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662909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6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18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662922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10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  <w:div w:id="21662930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82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16629425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662931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6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82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662964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74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662975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12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72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1662941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166295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66293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662978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662913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6629378">
                                                      <w:marLeft w:val="0"/>
                                                      <w:marRight w:val="0"/>
                                                      <w:marTop w:val="100"/>
                                                      <w:marBottom w:val="1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6629762">
                                                          <w:marLeft w:val="0"/>
                                                          <w:marRight w:val="0"/>
                                                          <w:marTop w:val="100"/>
                                                          <w:marBottom w:val="100"/>
                                                          <w:divBdr>
                                                            <w:top w:val="none" w:sz="0" w:space="0" w:color="EBEBEB"/>
                                                            <w:left w:val="none" w:sz="0" w:space="0" w:color="EBEBEB"/>
                                                            <w:bottom w:val="none" w:sz="0" w:space="0" w:color="EBEBEB"/>
                                                            <w:right w:val="none" w:sz="0" w:space="0" w:color="EBEBEB"/>
                                                          </w:divBdr>
                                                          <w:divsChild>
                                                            <w:div w:id="2166297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6629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66297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662977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66290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66292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662980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662921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66291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48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662936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6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38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662971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6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24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662974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12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56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16629661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66298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10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  <w:div w:id="21662983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39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16629400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66293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662933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662980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662979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45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166295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66294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66294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662909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6629128">
                                                      <w:marLeft w:val="0"/>
                                                      <w:marRight w:val="0"/>
                                                      <w:marTop w:val="100"/>
                                                      <w:marBottom w:val="1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6629729">
                                                          <w:marLeft w:val="0"/>
                                                          <w:marRight w:val="0"/>
                                                          <w:marTop w:val="100"/>
                                                          <w:marBottom w:val="100"/>
                                                          <w:divBdr>
                                                            <w:top w:val="none" w:sz="0" w:space="0" w:color="EBEBEB"/>
                                                            <w:left w:val="none" w:sz="0" w:space="0" w:color="EBEBEB"/>
                                                            <w:bottom w:val="none" w:sz="0" w:space="0" w:color="EBEBEB"/>
                                                            <w:right w:val="none" w:sz="0" w:space="0" w:color="EBEBEB"/>
                                                          </w:divBdr>
                                                          <w:divsChild>
                                                            <w:div w:id="2166294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66292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66297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66298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662924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66291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662912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662984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662976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10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66297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662946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66293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662916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6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17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662917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10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  <w:div w:id="21662924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13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16629885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662962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89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662978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12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83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16629779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662980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6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17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166295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66294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66295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662966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6629287">
                                                      <w:marLeft w:val="0"/>
                                                      <w:marRight w:val="0"/>
                                                      <w:marTop w:val="100"/>
                                                      <w:marBottom w:val="1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6629270">
                                                          <w:marLeft w:val="0"/>
                                                          <w:marRight w:val="0"/>
                                                          <w:marTop w:val="100"/>
                                                          <w:marBottom w:val="100"/>
                                                          <w:divBdr>
                                                            <w:top w:val="none" w:sz="0" w:space="0" w:color="EBEBEB"/>
                                                            <w:left w:val="none" w:sz="0" w:space="0" w:color="EBEBEB"/>
                                                            <w:bottom w:val="none" w:sz="0" w:space="0" w:color="EBEBEB"/>
                                                            <w:right w:val="none" w:sz="0" w:space="0" w:color="EBEBEB"/>
                                                          </w:divBdr>
                                                          <w:divsChild>
                                                            <w:div w:id="2166296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66295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66296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66296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662946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66291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662922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66298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662986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60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66293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662933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662937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662925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6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34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66292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10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1662945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662927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33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662965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6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41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662969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10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  <w:div w:id="21662990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12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32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16629797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166296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66297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66296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662953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6629726">
                                                      <w:marLeft w:val="0"/>
                                                      <w:marRight w:val="0"/>
                                                      <w:marTop w:val="100"/>
                                                      <w:marBottom w:val="1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6629286">
                                                          <w:marLeft w:val="0"/>
                                                          <w:marRight w:val="0"/>
                                                          <w:marTop w:val="100"/>
                                                          <w:marBottom w:val="100"/>
                                                          <w:divBdr>
                                                            <w:top w:val="none" w:sz="0" w:space="0" w:color="EBEBEB"/>
                                                            <w:left w:val="none" w:sz="0" w:space="0" w:color="EBEBEB"/>
                                                            <w:bottom w:val="none" w:sz="0" w:space="0" w:color="EBEBEB"/>
                                                            <w:right w:val="none" w:sz="0" w:space="0" w:color="EBEBEB"/>
                                                          </w:divBdr>
                                                          <w:divsChild>
                                                            <w:div w:id="2166296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66295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66291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662988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662950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662909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662914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662945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662913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6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81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662945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12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38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16629487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662953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6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41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662957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60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662963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10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  <w:div w:id="2166296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23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16629679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662967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662963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662984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662931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70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166296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66291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66297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66292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6629875">
                                                      <w:marLeft w:val="0"/>
                                                      <w:marRight w:val="0"/>
                                                      <w:marTop w:val="100"/>
                                                      <w:marBottom w:val="1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6629158">
                                                          <w:marLeft w:val="0"/>
                                                          <w:marRight w:val="0"/>
                                                          <w:marTop w:val="100"/>
                                                          <w:marBottom w:val="100"/>
                                                          <w:divBdr>
                                                            <w:top w:val="none" w:sz="0" w:space="0" w:color="EBEBEB"/>
                                                            <w:left w:val="none" w:sz="0" w:space="0" w:color="EBEBEB"/>
                                                            <w:bottom w:val="none" w:sz="0" w:space="0" w:color="EBEBEB"/>
                                                            <w:right w:val="none" w:sz="0" w:space="0" w:color="EBEBEB"/>
                                                          </w:divBdr>
                                                          <w:divsChild>
                                                            <w:div w:id="216629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66291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66298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662975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662936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662927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662949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66298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662927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12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13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1662915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662950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6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44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662951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26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16629829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662953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39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662968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10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  <w:div w:id="21662969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6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28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662956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662943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662960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662927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76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166296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66291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166297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66296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166297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66295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662979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662984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6629767">
                                                      <w:marLeft w:val="0"/>
                                                      <w:marRight w:val="0"/>
                                                      <w:marTop w:val="100"/>
                                                      <w:marBottom w:val="1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6629898">
                                                          <w:marLeft w:val="0"/>
                                                          <w:marRight w:val="0"/>
                                                          <w:marTop w:val="100"/>
                                                          <w:marBottom w:val="100"/>
                                                          <w:divBdr>
                                                            <w:top w:val="none" w:sz="0" w:space="0" w:color="EBEBEB"/>
                                                            <w:left w:val="none" w:sz="0" w:space="0" w:color="EBEBEB"/>
                                                            <w:bottom w:val="none" w:sz="0" w:space="0" w:color="EBEBEB"/>
                                                            <w:right w:val="none" w:sz="0" w:space="0" w:color="EBEBEB"/>
                                                          </w:divBdr>
                                                          <w:divsChild>
                                                            <w:div w:id="2166298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66297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66292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662952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662952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66296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662949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662938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662982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70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66297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66291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662980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662910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12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86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16629211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662961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49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1662964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662973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6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78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662977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6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54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662981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84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662990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10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166298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66292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662924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662969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6629879">
                                                      <w:marLeft w:val="0"/>
                                                      <w:marRight w:val="0"/>
                                                      <w:marTop w:val="100"/>
                                                      <w:marBottom w:val="1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6629333">
                                                          <w:marLeft w:val="0"/>
                                                          <w:marRight w:val="0"/>
                                                          <w:marTop w:val="100"/>
                                                          <w:marBottom w:val="100"/>
                                                          <w:divBdr>
                                                            <w:top w:val="none" w:sz="0" w:space="0" w:color="EBEBEB"/>
                                                            <w:left w:val="none" w:sz="0" w:space="0" w:color="EBEBEB"/>
                                                            <w:bottom w:val="none" w:sz="0" w:space="0" w:color="EBEBEB"/>
                                                            <w:right w:val="none" w:sz="0" w:space="0" w:color="EBEBEB"/>
                                                          </w:divBdr>
                                                          <w:divsChild>
                                                            <w:div w:id="2166297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66298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66296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662911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662957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66297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66295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662985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662942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10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66297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662950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662971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662929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6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45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66293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10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  <w:div w:id="21662950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57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662971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42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16629671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66297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12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71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1662926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662988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6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88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166298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66296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662914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662961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6629614">
                                                      <w:marLeft w:val="0"/>
                                                      <w:marRight w:val="0"/>
                                                      <w:marTop w:val="100"/>
                                                      <w:marBottom w:val="1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6629854">
                                                          <w:marLeft w:val="0"/>
                                                          <w:marRight w:val="0"/>
                                                          <w:marTop w:val="100"/>
                                                          <w:marBottom w:val="100"/>
                                                          <w:divBdr>
                                                            <w:top w:val="none" w:sz="0" w:space="0" w:color="EBEBEB"/>
                                                            <w:left w:val="none" w:sz="0" w:space="0" w:color="EBEBEB"/>
                                                            <w:bottom w:val="none" w:sz="0" w:space="0" w:color="EBEBEB"/>
                                                            <w:right w:val="none" w:sz="0" w:space="0" w:color="EBEBEB"/>
                                                          </w:divBdr>
                                                          <w:divsChild>
                                                            <w:div w:id="2166297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66294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66292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662969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662975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66294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662917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662936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662958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47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662947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662980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66292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66292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30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662933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10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  <w:div w:id="21662948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6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28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662958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6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44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662959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14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16629357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662981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12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28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16629141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1662986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66295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66296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662985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6629261">
                                                      <w:marLeft w:val="0"/>
                                                      <w:marRight w:val="0"/>
                                                      <w:marTop w:val="100"/>
                                                      <w:marBottom w:val="1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6629644">
                                                          <w:marLeft w:val="0"/>
                                                          <w:marRight w:val="0"/>
                                                          <w:marTop w:val="100"/>
                                                          <w:marBottom w:val="100"/>
                                                          <w:divBdr>
                                                            <w:top w:val="none" w:sz="0" w:space="0" w:color="EBEBEB"/>
                                                            <w:left w:val="none" w:sz="0" w:space="0" w:color="EBEBEB"/>
                                                            <w:bottom w:val="none" w:sz="0" w:space="0" w:color="EBEBEB"/>
                                                            <w:right w:val="none" w:sz="0" w:space="0" w:color="EBEBEB"/>
                                                          </w:divBdr>
                                                          <w:divsChild>
                                                            <w:div w:id="2166293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66295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66293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662910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66292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662954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662913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662939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662919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59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662925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30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16629784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662951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6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35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662967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6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45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662967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12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18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1662951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662979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10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66296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662968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66298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662963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87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166298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66296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662927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662937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6629603">
                                                      <w:marLeft w:val="0"/>
                                                      <w:marRight w:val="0"/>
                                                      <w:marTop w:val="100"/>
                                                      <w:marBottom w:val="1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6629348">
                                                          <w:marLeft w:val="0"/>
                                                          <w:marRight w:val="0"/>
                                                          <w:marTop w:val="100"/>
                                                          <w:marBottom w:val="100"/>
                                                          <w:divBdr>
                                                            <w:top w:val="none" w:sz="0" w:space="0" w:color="EBEBEB"/>
                                                            <w:left w:val="none" w:sz="0" w:space="0" w:color="EBEBEB"/>
                                                            <w:bottom w:val="none" w:sz="0" w:space="0" w:color="EBEBEB"/>
                                                            <w:right w:val="none" w:sz="0" w:space="0" w:color="EBEBEB"/>
                                                          </w:divBdr>
                                                          <w:divsChild>
                                                            <w:div w:id="2166299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66297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66296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662936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66292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66296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662931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662936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662981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81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662977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66292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662931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66292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10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  <w:div w:id="21662940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12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14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16629370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66294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6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49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662948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13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662950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6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36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  <w:div w:id="21662973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1662967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1662985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166295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66294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66293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16629625">
                                  <w:marLeft w:val="2025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66294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6629190">
                                  <w:marLeft w:val="1545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0" w:color="D9D9D9"/>
                                    <w:right w:val="none" w:sz="0" w:space="0" w:color="auto"/>
                                  </w:divBdr>
                                </w:div>
                                <w:div w:id="216629199">
                                  <w:marLeft w:val="1545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0" w:color="D9D9D9"/>
                                    <w:right w:val="none" w:sz="0" w:space="0" w:color="auto"/>
                                  </w:divBdr>
                                </w:div>
                                <w:div w:id="216629231">
                                  <w:marLeft w:val="1545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0" w:color="D9D9D9"/>
                                    <w:right w:val="none" w:sz="0" w:space="0" w:color="auto"/>
                                  </w:divBdr>
                                </w:div>
                                <w:div w:id="216629350">
                                  <w:marLeft w:val="1545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0" w:color="D9D9D9"/>
                                    <w:right w:val="none" w:sz="0" w:space="0" w:color="auto"/>
                                  </w:divBdr>
                                </w:div>
                                <w:div w:id="216629397">
                                  <w:marLeft w:val="1545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0" w:color="D9D9D9"/>
                                    <w:right w:val="none" w:sz="0" w:space="0" w:color="auto"/>
                                  </w:divBdr>
                                </w:div>
                                <w:div w:id="216629468">
                                  <w:marLeft w:val="1545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0" w:color="D9D9D9"/>
                                    <w:right w:val="none" w:sz="0" w:space="0" w:color="auto"/>
                                  </w:divBdr>
                                </w:div>
                                <w:div w:id="216629470">
                                  <w:marLeft w:val="1545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0" w:color="D9D9D9"/>
                                    <w:right w:val="none" w:sz="0" w:space="0" w:color="auto"/>
                                  </w:divBdr>
                                </w:div>
                                <w:div w:id="216629547">
                                  <w:marLeft w:val="1545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0" w:color="D9D9D9"/>
                                    <w:right w:val="none" w:sz="0" w:space="0" w:color="auto"/>
                                  </w:divBdr>
                                </w:div>
                                <w:div w:id="216629621">
                                  <w:marLeft w:val="1545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0" w:color="D9D9D9"/>
                                    <w:right w:val="none" w:sz="0" w:space="0" w:color="auto"/>
                                  </w:divBdr>
                                </w:div>
                                <w:div w:id="216629683">
                                  <w:marLeft w:val="1545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0" w:color="D9D9D9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66297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66293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6629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6629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304</TotalTime>
  <Pages>1</Pages>
  <Words>2259</Words>
  <Characters>12881</Characters>
  <Application>Microsoft Office Word</Application>
  <DocSecurity>0</DocSecurity>
  <Lines>107</Lines>
  <Paragraphs>30</Paragraphs>
  <ScaleCrop>false</ScaleCrop>
  <Company>SPecialiST RePack</Company>
  <LinksUpToDate>false</LinksUpToDate>
  <CharactersWithSpaces>15110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Тамара Палабугина</dc:creator>
  <cp:keywords/>
  <dc:description/>
  <cp:lastModifiedBy>Учетная запись Майкрософт</cp:lastModifiedBy>
  <cp:revision>17</cp:revision>
  <dcterms:created xsi:type="dcterms:W3CDTF">2021-01-28T13:23:00Z</dcterms:created>
  <dcterms:modified xsi:type="dcterms:W3CDTF">2022-05-22T18:23:00Z</dcterms:modified>
</cp:coreProperties>
</file>